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49C" w:rsidRDefault="005A749C">
      <w:pPr>
        <w:rPr>
          <w:rFonts w:ascii="Times New Roman" w:hAnsi="Times New Roman" w:cs="Times New Roman"/>
          <w:color w:val="000000"/>
          <w:sz w:val="28"/>
          <w:szCs w:val="28"/>
          <w:shd w:val="clear" w:color="auto" w:fill="FFFFFF"/>
        </w:rPr>
      </w:pPr>
    </w:p>
    <w:p w:rsidR="00370E04" w:rsidRDefault="00370E04">
      <w:pPr>
        <w:rPr>
          <w:rFonts w:ascii="Times New Roman" w:hAnsi="Times New Roman"/>
          <w:b/>
          <w:bCs/>
          <w:sz w:val="28"/>
        </w:rPr>
      </w:pPr>
      <w:r>
        <w:rPr>
          <w:rFonts w:ascii="Times New Roman" w:hAnsi="Times New Roman"/>
          <w:b/>
          <w:bCs/>
          <w:sz w:val="28"/>
        </w:rPr>
        <w:t>Критериальное  оценивание     учащихся на уроках физики</w:t>
      </w:r>
    </w:p>
    <w:p w:rsidR="00370E04" w:rsidRDefault="00370E04">
      <w:pPr>
        <w:rPr>
          <w:rFonts w:ascii="Times New Roman" w:hAnsi="Times New Roman"/>
          <w:bCs/>
          <w:sz w:val="28"/>
        </w:rPr>
      </w:pPr>
      <w:r>
        <w:rPr>
          <w:rFonts w:ascii="Times New Roman" w:hAnsi="Times New Roman"/>
          <w:b/>
          <w:bCs/>
          <w:sz w:val="28"/>
        </w:rPr>
        <w:t xml:space="preserve">                                                                              </w:t>
      </w:r>
      <w:r w:rsidRPr="00370E04">
        <w:rPr>
          <w:rFonts w:ascii="Times New Roman" w:hAnsi="Times New Roman"/>
          <w:bCs/>
          <w:sz w:val="28"/>
        </w:rPr>
        <w:t>Учитель физики</w:t>
      </w:r>
    </w:p>
    <w:p w:rsidR="00370E04" w:rsidRPr="00370E04" w:rsidRDefault="00370E04">
      <w:pPr>
        <w:rPr>
          <w:rFonts w:ascii="Times New Roman" w:hAnsi="Times New Roman" w:cs="Times New Roman"/>
          <w:color w:val="000000"/>
          <w:sz w:val="28"/>
          <w:szCs w:val="28"/>
          <w:shd w:val="clear" w:color="auto" w:fill="FFFFFF"/>
        </w:rPr>
      </w:pPr>
      <w:r>
        <w:rPr>
          <w:rFonts w:ascii="Times New Roman" w:hAnsi="Times New Roman"/>
          <w:bCs/>
          <w:sz w:val="28"/>
        </w:rPr>
        <w:t xml:space="preserve">                                                                             Андросова Н.</w:t>
      </w:r>
      <w:proofErr w:type="gramStart"/>
      <w:r>
        <w:rPr>
          <w:rFonts w:ascii="Times New Roman" w:hAnsi="Times New Roman"/>
          <w:bCs/>
          <w:sz w:val="28"/>
        </w:rPr>
        <w:t>В</w:t>
      </w:r>
      <w:proofErr w:type="gramEnd"/>
    </w:p>
    <w:p w:rsidR="00370E04" w:rsidRPr="005A749C" w:rsidRDefault="00370E04">
      <w:pPr>
        <w:rPr>
          <w:rFonts w:ascii="Times New Roman" w:hAnsi="Times New Roman" w:cs="Times New Roman"/>
          <w:color w:val="000000"/>
          <w:sz w:val="28"/>
          <w:szCs w:val="28"/>
          <w:shd w:val="clear" w:color="auto" w:fill="FFFFFF"/>
        </w:rPr>
      </w:pPr>
    </w:p>
    <w:p w:rsidR="007F7906" w:rsidRPr="005A749C" w:rsidRDefault="00370E04" w:rsidP="007F7906">
      <w:pPr>
        <w:spacing w:after="150"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Виды и формы контроля знаний на уроках физики.</w:t>
      </w:r>
    </w:p>
    <w:p w:rsidR="007F7906" w:rsidRPr="005A749C" w:rsidRDefault="007F7906" w:rsidP="007F7906">
      <w:pPr>
        <w:spacing w:after="0" w:line="240" w:lineRule="auto"/>
        <w:jc w:val="both"/>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В зависимости от того, кто осуществляет контроль результатов учебной деятельности учащихся, выделяют следующие три типа контроля:</w:t>
      </w:r>
      <w:r w:rsidRPr="005A749C">
        <w:rPr>
          <w:rFonts w:ascii="Times New Roman" w:eastAsia="Times New Roman" w:hAnsi="Times New Roman" w:cs="Times New Roman"/>
          <w:color w:val="000000"/>
          <w:sz w:val="28"/>
          <w:szCs w:val="28"/>
          <w:lang w:eastAsia="ru-RU"/>
        </w:rPr>
        <w:br/>
        <w:t>1)    </w:t>
      </w:r>
      <w:r w:rsidRPr="005A749C">
        <w:rPr>
          <w:rFonts w:ascii="Times New Roman" w:eastAsia="Times New Roman" w:hAnsi="Times New Roman" w:cs="Times New Roman"/>
          <w:i/>
          <w:iCs/>
          <w:color w:val="000000"/>
          <w:sz w:val="28"/>
          <w:szCs w:val="28"/>
          <w:lang w:eastAsia="ru-RU"/>
        </w:rPr>
        <w:t>внешний</w:t>
      </w:r>
      <w:r w:rsidRPr="005A749C">
        <w:rPr>
          <w:rFonts w:ascii="Times New Roman" w:eastAsia="Times New Roman" w:hAnsi="Times New Roman" w:cs="Times New Roman"/>
          <w:color w:val="000000"/>
          <w:sz w:val="28"/>
          <w:szCs w:val="28"/>
          <w:lang w:eastAsia="ru-RU"/>
        </w:rPr>
        <w:t> контроль (осуществляется учителем над деятельностью ученика);</w:t>
      </w:r>
      <w:r w:rsidRPr="005A749C">
        <w:rPr>
          <w:rFonts w:ascii="Times New Roman" w:eastAsia="Times New Roman" w:hAnsi="Times New Roman" w:cs="Times New Roman"/>
          <w:color w:val="000000"/>
          <w:sz w:val="28"/>
          <w:szCs w:val="28"/>
          <w:lang w:eastAsia="ru-RU"/>
        </w:rPr>
        <w:br/>
        <w:t>2)    </w:t>
      </w:r>
      <w:r w:rsidRPr="005A749C">
        <w:rPr>
          <w:rFonts w:ascii="Times New Roman" w:eastAsia="Times New Roman" w:hAnsi="Times New Roman" w:cs="Times New Roman"/>
          <w:i/>
          <w:iCs/>
          <w:color w:val="000000"/>
          <w:sz w:val="28"/>
          <w:szCs w:val="28"/>
          <w:lang w:eastAsia="ru-RU"/>
        </w:rPr>
        <w:t>взаимный</w:t>
      </w:r>
      <w:r w:rsidRPr="005A749C">
        <w:rPr>
          <w:rFonts w:ascii="Times New Roman" w:eastAsia="Times New Roman" w:hAnsi="Times New Roman" w:cs="Times New Roman"/>
          <w:color w:val="000000"/>
          <w:sz w:val="28"/>
          <w:szCs w:val="28"/>
          <w:lang w:eastAsia="ru-RU"/>
        </w:rPr>
        <w:t> контроль (осуществляется учеником над деятельностью товарища);</w:t>
      </w:r>
      <w:r w:rsidRPr="005A749C">
        <w:rPr>
          <w:rFonts w:ascii="Times New Roman" w:eastAsia="Times New Roman" w:hAnsi="Times New Roman" w:cs="Times New Roman"/>
          <w:color w:val="000000"/>
          <w:sz w:val="28"/>
          <w:szCs w:val="28"/>
          <w:lang w:eastAsia="ru-RU"/>
        </w:rPr>
        <w:br/>
        <w:t>3)    </w:t>
      </w:r>
      <w:r w:rsidRPr="005A749C">
        <w:rPr>
          <w:rFonts w:ascii="Times New Roman" w:eastAsia="Times New Roman" w:hAnsi="Times New Roman" w:cs="Times New Roman"/>
          <w:i/>
          <w:iCs/>
          <w:color w:val="000000"/>
          <w:sz w:val="28"/>
          <w:szCs w:val="28"/>
          <w:lang w:eastAsia="ru-RU"/>
        </w:rPr>
        <w:t>самоконтроль</w:t>
      </w:r>
      <w:r w:rsidRPr="005A749C">
        <w:rPr>
          <w:rFonts w:ascii="Times New Roman" w:eastAsia="Times New Roman" w:hAnsi="Times New Roman" w:cs="Times New Roman"/>
          <w:color w:val="000000"/>
          <w:sz w:val="28"/>
          <w:szCs w:val="28"/>
          <w:lang w:eastAsia="ru-RU"/>
        </w:rPr>
        <w:t> (осуществляется учеником над собственной деятельностью).</w:t>
      </w:r>
      <w:r w:rsidRPr="005A749C">
        <w:rPr>
          <w:rFonts w:ascii="Times New Roman" w:eastAsia="Times New Roman" w:hAnsi="Times New Roman" w:cs="Times New Roman"/>
          <w:color w:val="000000"/>
          <w:sz w:val="28"/>
          <w:szCs w:val="28"/>
          <w:lang w:eastAsia="ru-RU"/>
        </w:rPr>
        <w:br/>
        <w:t>Для учащихся с точки зрения их личностного развития наиболее важным типом контроля является самоконтроль. Это связано с тем, что в ходе самоконтроля ученик осознает правильность своих действий, обнаруживает совершенные ошибки и анализирует их. Эти действия ученика позволяют ему в дальнейшем предупреждать возможные ошибки и оптимальным образом формировать остаточные знания.</w:t>
      </w:r>
      <w:r w:rsidRPr="005A749C">
        <w:rPr>
          <w:rFonts w:ascii="Times New Roman" w:eastAsia="Times New Roman" w:hAnsi="Times New Roman" w:cs="Times New Roman"/>
          <w:color w:val="000000"/>
          <w:sz w:val="28"/>
          <w:szCs w:val="28"/>
          <w:lang w:eastAsia="ru-RU"/>
        </w:rPr>
        <w:br/>
        <w:t>Взаимный контроль позволяет учащимся зафиксировать внимание на объективной стороне контроля результатов обучения. Проверяя работу одноклассника, ученик сверяет ее с эталоном и одновременно, во внутреннем плане, сверяет с этим же эталоном собственные знания. В ходе работы с эталоном ученик фиксирует в своем сознании составные элементы знания и основные этапы выполнения конкретного задания, уточняя и приводя в систему учебную информацию, т. е. превращая ее в знание. Взаимный контроль эффективно подготавливает ученика к самоконтролю.</w:t>
      </w:r>
      <w:r w:rsidRPr="005A749C">
        <w:rPr>
          <w:rFonts w:ascii="Times New Roman" w:eastAsia="Times New Roman" w:hAnsi="Times New Roman" w:cs="Times New Roman"/>
          <w:color w:val="000000"/>
          <w:sz w:val="28"/>
          <w:szCs w:val="28"/>
          <w:lang w:eastAsia="ru-RU"/>
        </w:rPr>
        <w:br/>
        <w:t>Вопросы организации взаимного контроля и самоконтроля будут рассмотрены ниже, сейчас мы обратимся к рассмотрению внешнего контроля. </w:t>
      </w:r>
      <w:r w:rsidRPr="005A749C">
        <w:rPr>
          <w:rFonts w:ascii="Times New Roman" w:eastAsia="Times New Roman" w:hAnsi="Times New Roman" w:cs="Times New Roman"/>
          <w:color w:val="000000"/>
          <w:sz w:val="28"/>
          <w:szCs w:val="28"/>
          <w:lang w:eastAsia="ru-RU"/>
        </w:rPr>
        <w:br/>
        <w:t>Виды контроля знаний и умений различаются по их функциям в учебном процессе...</w:t>
      </w:r>
    </w:p>
    <w:p w:rsidR="007F7906" w:rsidRPr="005A749C" w:rsidRDefault="007F7906" w:rsidP="005A749C">
      <w:pPr>
        <w:spacing w:after="12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Предварительный (диагностический) контроль</w:t>
      </w:r>
      <w:r w:rsidRPr="005A749C">
        <w:rPr>
          <w:rFonts w:ascii="Times New Roman" w:eastAsia="Times New Roman" w:hAnsi="Times New Roman" w:cs="Times New Roman"/>
          <w:color w:val="000000"/>
          <w:sz w:val="28"/>
          <w:szCs w:val="28"/>
          <w:lang w:eastAsia="ru-RU"/>
        </w:rPr>
        <w:t> обычно проводят в начале учебного года, полугодия, четверти, на первых уроках нового раздела или темы учебного курса. Его функциональное назначение состоит в том, чтобы изучить уровень готовности учащихся к восприятию нового материала. В начале года необходимо проверить, что сохранилось и что «улетучилось» из изученного школьниками в прошлом учебном году (прочность знаний или остаточные знания, в современной терминологии).</w:t>
      </w:r>
      <w:r w:rsidRPr="005A749C">
        <w:rPr>
          <w:rFonts w:ascii="Times New Roman" w:eastAsia="Times New Roman" w:hAnsi="Times New Roman" w:cs="Times New Roman"/>
          <w:color w:val="000000"/>
          <w:sz w:val="28"/>
          <w:szCs w:val="28"/>
          <w:lang w:eastAsia="ru-RU"/>
        </w:rPr>
        <w:br/>
      </w:r>
      <w:r w:rsidRPr="005A749C">
        <w:rPr>
          <w:rFonts w:ascii="Times New Roman" w:eastAsia="Times New Roman" w:hAnsi="Times New Roman" w:cs="Times New Roman"/>
          <w:color w:val="000000"/>
          <w:sz w:val="28"/>
          <w:szCs w:val="28"/>
          <w:lang w:eastAsia="ru-RU"/>
        </w:rPr>
        <w:lastRenderedPageBreak/>
        <w:t>На основе данных диагностического контроля учитель планирует изучение нового материала, предусматривает сопутствующее повторение, прорабатывает внутр</w:t>
      </w:r>
      <w:proofErr w:type="gramStart"/>
      <w:r w:rsidRPr="005A749C">
        <w:rPr>
          <w:rFonts w:ascii="Times New Roman" w:eastAsia="Times New Roman" w:hAnsi="Times New Roman" w:cs="Times New Roman"/>
          <w:color w:val="000000"/>
          <w:sz w:val="28"/>
          <w:szCs w:val="28"/>
          <w:lang w:eastAsia="ru-RU"/>
        </w:rPr>
        <w:t>и-</w:t>
      </w:r>
      <w:proofErr w:type="gramEnd"/>
      <w:r w:rsidRPr="005A749C">
        <w:rPr>
          <w:rFonts w:ascii="Times New Roman" w:eastAsia="Times New Roman" w:hAnsi="Times New Roman" w:cs="Times New Roman"/>
          <w:color w:val="000000"/>
          <w:sz w:val="28"/>
          <w:szCs w:val="28"/>
          <w:lang w:eastAsia="ru-RU"/>
        </w:rPr>
        <w:t xml:space="preserve"> и </w:t>
      </w:r>
      <w:proofErr w:type="spellStart"/>
      <w:r w:rsidRPr="005A749C">
        <w:rPr>
          <w:rFonts w:ascii="Times New Roman" w:eastAsia="Times New Roman" w:hAnsi="Times New Roman" w:cs="Times New Roman"/>
          <w:color w:val="000000"/>
          <w:sz w:val="28"/>
          <w:szCs w:val="28"/>
          <w:lang w:eastAsia="ru-RU"/>
        </w:rPr>
        <w:t>межтемные</w:t>
      </w:r>
      <w:proofErr w:type="spellEnd"/>
      <w:r w:rsidRPr="005A749C">
        <w:rPr>
          <w:rFonts w:ascii="Times New Roman" w:eastAsia="Times New Roman" w:hAnsi="Times New Roman" w:cs="Times New Roman"/>
          <w:color w:val="000000"/>
          <w:sz w:val="28"/>
          <w:szCs w:val="28"/>
          <w:lang w:eastAsia="ru-RU"/>
        </w:rPr>
        <w:t xml:space="preserve"> связи, актуализирует знания, которые ранее не были востребованы.</w:t>
      </w:r>
      <w:r w:rsidRPr="005A749C">
        <w:rPr>
          <w:rFonts w:ascii="Times New Roman" w:eastAsia="Times New Roman" w:hAnsi="Times New Roman" w:cs="Times New Roman"/>
          <w:color w:val="000000"/>
          <w:sz w:val="28"/>
          <w:szCs w:val="28"/>
          <w:lang w:eastAsia="ru-RU"/>
        </w:rPr>
        <w:br/>
      </w:r>
      <w:r w:rsidRPr="005A749C">
        <w:rPr>
          <w:rFonts w:ascii="Times New Roman" w:eastAsia="Times New Roman" w:hAnsi="Times New Roman" w:cs="Times New Roman"/>
          <w:b/>
          <w:bCs/>
          <w:color w:val="000000"/>
          <w:sz w:val="28"/>
          <w:szCs w:val="28"/>
          <w:lang w:eastAsia="ru-RU"/>
        </w:rPr>
        <w:t>Текущий контроль</w:t>
      </w:r>
      <w:r w:rsidRPr="005A749C">
        <w:rPr>
          <w:rFonts w:ascii="Times New Roman" w:eastAsia="Times New Roman" w:hAnsi="Times New Roman" w:cs="Times New Roman"/>
          <w:color w:val="000000"/>
          <w:sz w:val="28"/>
          <w:szCs w:val="28"/>
          <w:lang w:eastAsia="ru-RU"/>
        </w:rPr>
        <w:t xml:space="preserve"> – самая оперативная, динамичная и гибкая проверка результатов обучения. Текущий контроль сопровождает процесс формирования новых знаний и умений, когда еще рано говорить </w:t>
      </w:r>
      <w:proofErr w:type="gramStart"/>
      <w:r w:rsidRPr="005A749C">
        <w:rPr>
          <w:rFonts w:ascii="Times New Roman" w:eastAsia="Times New Roman" w:hAnsi="Times New Roman" w:cs="Times New Roman"/>
          <w:color w:val="000000"/>
          <w:sz w:val="28"/>
          <w:szCs w:val="28"/>
          <w:lang w:eastAsia="ru-RU"/>
        </w:rPr>
        <w:t>об</w:t>
      </w:r>
      <w:proofErr w:type="gramEnd"/>
      <w:r w:rsidRPr="005A749C">
        <w:rPr>
          <w:rFonts w:ascii="Times New Roman" w:eastAsia="Times New Roman" w:hAnsi="Times New Roman" w:cs="Times New Roman"/>
          <w:color w:val="000000"/>
          <w:sz w:val="28"/>
          <w:szCs w:val="28"/>
          <w:lang w:eastAsia="ru-RU"/>
        </w:rPr>
        <w:t xml:space="preserve"> </w:t>
      </w:r>
      <w:proofErr w:type="gramStart"/>
      <w:r w:rsidRPr="005A749C">
        <w:rPr>
          <w:rFonts w:ascii="Times New Roman" w:eastAsia="Times New Roman" w:hAnsi="Times New Roman" w:cs="Times New Roman"/>
          <w:color w:val="000000"/>
          <w:sz w:val="28"/>
          <w:szCs w:val="28"/>
          <w:lang w:eastAsia="ru-RU"/>
        </w:rPr>
        <w:t>их</w:t>
      </w:r>
      <w:proofErr w:type="gramEnd"/>
      <w:r w:rsidRPr="005A749C">
        <w:rPr>
          <w:rFonts w:ascii="Times New Roman" w:eastAsia="Times New Roman" w:hAnsi="Times New Roman" w:cs="Times New Roman"/>
          <w:color w:val="000000"/>
          <w:sz w:val="28"/>
          <w:szCs w:val="28"/>
          <w:lang w:eastAsia="ru-RU"/>
        </w:rPr>
        <w:t xml:space="preserve"> </w:t>
      </w:r>
      <w:proofErr w:type="spellStart"/>
      <w:r w:rsidRPr="005A749C">
        <w:rPr>
          <w:rFonts w:ascii="Times New Roman" w:eastAsia="Times New Roman" w:hAnsi="Times New Roman" w:cs="Times New Roman"/>
          <w:color w:val="000000"/>
          <w:sz w:val="28"/>
          <w:szCs w:val="28"/>
          <w:lang w:eastAsia="ru-RU"/>
        </w:rPr>
        <w:t>сформированности</w:t>
      </w:r>
      <w:proofErr w:type="spellEnd"/>
      <w:r w:rsidRPr="005A749C">
        <w:rPr>
          <w:rFonts w:ascii="Times New Roman" w:eastAsia="Times New Roman" w:hAnsi="Times New Roman" w:cs="Times New Roman"/>
          <w:color w:val="000000"/>
          <w:sz w:val="28"/>
          <w:szCs w:val="28"/>
          <w:lang w:eastAsia="ru-RU"/>
        </w:rPr>
        <w:t>. Основная цель этого контроля – провести анализ хода формирования знаний и умений. Это дает возможность учителю своевременно выявить недостатки, установить их причины и подготовить материалы, позволяющие  устранить недостатки, исправить ошибки, усвоить правила, научиться выполнять нужные операции и действия.</w:t>
      </w:r>
      <w:r w:rsidRPr="005A749C">
        <w:rPr>
          <w:rFonts w:ascii="Times New Roman" w:eastAsia="Times New Roman" w:hAnsi="Times New Roman" w:cs="Times New Roman"/>
          <w:color w:val="000000"/>
          <w:sz w:val="28"/>
          <w:szCs w:val="28"/>
          <w:lang w:eastAsia="ru-RU"/>
        </w:rPr>
        <w:br/>
        <w:t>Текущий контроль особенно важен для учителя как средство своевременной корректировки своей деятельности, позволяет внести изменения в планирование и предупредить неуспеваемость учащихся.</w:t>
      </w:r>
      <w:r w:rsidRPr="005A749C">
        <w:rPr>
          <w:rFonts w:ascii="Times New Roman" w:eastAsia="Times New Roman" w:hAnsi="Times New Roman" w:cs="Times New Roman"/>
          <w:color w:val="000000"/>
          <w:sz w:val="28"/>
          <w:szCs w:val="28"/>
          <w:lang w:eastAsia="ru-RU"/>
        </w:rPr>
        <w:br/>
        <w:t>В ходе текущего контроля особую значимость приобретает оценка учителя (аналитическое суждение), отмечающая успехи и недочеты и ошибки и объясняющая, как их можно исправить. Перевод оценки в отметку на этом этапе нужно проводить очень осторожно, ведь ученик изучает новый материал, он имеет право на ошибку и нуждается в определении и усвоении последовательности учебных действий, выполнение которых поможет присвоить учебный материал. Эта последовательность учебных действий, вообще говоря, может быть разной для разных учеников, и она должна разрабатываться учителем и учеником совместно. Только так можно поддержать ситуацию успеха, сделать самооценку более адекватной и сформировать правильное отношение ученика к контролю.</w:t>
      </w:r>
      <w:r w:rsidRPr="005A749C">
        <w:rPr>
          <w:rFonts w:ascii="Times New Roman" w:eastAsia="Times New Roman" w:hAnsi="Times New Roman" w:cs="Times New Roman"/>
          <w:color w:val="000000"/>
          <w:sz w:val="28"/>
          <w:szCs w:val="28"/>
          <w:lang w:eastAsia="ru-RU"/>
        </w:rPr>
        <w:br/>
      </w:r>
      <w:r w:rsidRPr="005A749C">
        <w:rPr>
          <w:rFonts w:ascii="Times New Roman" w:eastAsia="Times New Roman" w:hAnsi="Times New Roman" w:cs="Times New Roman"/>
          <w:b/>
          <w:bCs/>
          <w:color w:val="000000"/>
          <w:sz w:val="28"/>
          <w:szCs w:val="28"/>
          <w:lang w:eastAsia="ru-RU"/>
        </w:rPr>
        <w:t>Тематический контроль</w:t>
      </w:r>
      <w:r w:rsidRPr="005A749C">
        <w:rPr>
          <w:rFonts w:ascii="Times New Roman" w:eastAsia="Times New Roman" w:hAnsi="Times New Roman" w:cs="Times New Roman"/>
          <w:color w:val="000000"/>
          <w:sz w:val="28"/>
          <w:szCs w:val="28"/>
          <w:lang w:eastAsia="ru-RU"/>
        </w:rPr>
        <w:t> проводится после изучения какой-либо темы или двух небольших тем, связанных между собой линейными связями. Тематический контроль начинается на повторительно-обобщающих уроках. Его цель – обобщение и систематизация учебного материала всей темы.</w:t>
      </w:r>
      <w:r w:rsidRPr="005A749C">
        <w:rPr>
          <w:rFonts w:ascii="Times New Roman" w:eastAsia="Times New Roman" w:hAnsi="Times New Roman" w:cs="Times New Roman"/>
          <w:color w:val="000000"/>
          <w:sz w:val="28"/>
          <w:szCs w:val="28"/>
          <w:lang w:eastAsia="ru-RU"/>
        </w:rPr>
        <w:br/>
        <w:t>Организуя повторение и проверку знаний и умений на таких уроках, учитель предупреждает забывание материала, закрепляет его как базу, необходимую для изучения последующих разделов учебного предмета.</w:t>
      </w:r>
      <w:r w:rsidRPr="005A749C">
        <w:rPr>
          <w:rFonts w:ascii="Times New Roman" w:eastAsia="Times New Roman" w:hAnsi="Times New Roman" w:cs="Times New Roman"/>
          <w:color w:val="000000"/>
          <w:sz w:val="28"/>
          <w:szCs w:val="28"/>
          <w:lang w:eastAsia="ru-RU"/>
        </w:rPr>
        <w:br/>
        <w:t>Задания для контрольной работы рассчитаны на выявление знаний всей темы, на установление связей внутри темы и с предыдущими темами курса, на умение переносить знания на другой материал, на поиск выводов обобщающего характера.</w:t>
      </w:r>
      <w:r w:rsidRPr="005A749C">
        <w:rPr>
          <w:rFonts w:ascii="Times New Roman" w:eastAsia="Times New Roman" w:hAnsi="Times New Roman" w:cs="Times New Roman"/>
          <w:color w:val="000000"/>
          <w:sz w:val="28"/>
          <w:szCs w:val="28"/>
          <w:lang w:eastAsia="ru-RU"/>
        </w:rPr>
        <w:br/>
        <w:t>Предварительный и текущий контроль, а также первая часть тематического контроля знаний являются, по сути, </w:t>
      </w:r>
      <w:r w:rsidRPr="005A749C">
        <w:rPr>
          <w:rFonts w:ascii="Times New Roman" w:eastAsia="Times New Roman" w:hAnsi="Times New Roman" w:cs="Times New Roman"/>
          <w:b/>
          <w:bCs/>
          <w:color w:val="000000"/>
          <w:sz w:val="28"/>
          <w:szCs w:val="28"/>
          <w:lang w:eastAsia="ru-RU"/>
        </w:rPr>
        <w:t>формирующим контролем</w:t>
      </w:r>
      <w:r w:rsidRPr="005A749C">
        <w:rPr>
          <w:rFonts w:ascii="Times New Roman" w:eastAsia="Times New Roman" w:hAnsi="Times New Roman" w:cs="Times New Roman"/>
          <w:color w:val="000000"/>
          <w:sz w:val="28"/>
          <w:szCs w:val="28"/>
          <w:lang w:eastAsia="ru-RU"/>
        </w:rPr>
        <w:t> знаний и умений. Тематический контроль (вторая часть) и </w:t>
      </w:r>
      <w:r w:rsidRPr="005A749C">
        <w:rPr>
          <w:rFonts w:ascii="Times New Roman" w:eastAsia="Times New Roman" w:hAnsi="Times New Roman" w:cs="Times New Roman"/>
          <w:b/>
          <w:bCs/>
          <w:color w:val="000000"/>
          <w:sz w:val="28"/>
          <w:szCs w:val="28"/>
          <w:lang w:eastAsia="ru-RU"/>
        </w:rPr>
        <w:t>итоговый контроль</w:t>
      </w:r>
      <w:r w:rsidRPr="005A749C">
        <w:rPr>
          <w:rFonts w:ascii="Times New Roman" w:eastAsia="Times New Roman" w:hAnsi="Times New Roman" w:cs="Times New Roman"/>
          <w:color w:val="000000"/>
          <w:sz w:val="28"/>
          <w:szCs w:val="28"/>
          <w:lang w:eastAsia="ru-RU"/>
        </w:rPr>
        <w:t> призваны констатировать наличие и оценить результаты обучения за достаточно большой промежуток учебного времени – четверть, полугодие, год или ступень обучения (государственная итоговая аттестация ГИА и ЕГЭ).  </w:t>
      </w:r>
      <w:r w:rsidRPr="005A749C">
        <w:rPr>
          <w:rFonts w:ascii="Times New Roman" w:eastAsia="Times New Roman" w:hAnsi="Times New Roman" w:cs="Times New Roman"/>
          <w:color w:val="000000"/>
          <w:sz w:val="28"/>
          <w:szCs w:val="28"/>
          <w:lang w:eastAsia="ru-RU"/>
        </w:rPr>
        <w:br/>
        <w:t xml:space="preserve">Перечисленные виды контроля реализуются в учебном процессе по-разному, </w:t>
      </w:r>
      <w:r w:rsidRPr="005A749C">
        <w:rPr>
          <w:rFonts w:ascii="Times New Roman" w:eastAsia="Times New Roman" w:hAnsi="Times New Roman" w:cs="Times New Roman"/>
          <w:color w:val="000000"/>
          <w:sz w:val="28"/>
          <w:szCs w:val="28"/>
          <w:lang w:eastAsia="ru-RU"/>
        </w:rPr>
        <w:lastRenderedPageBreak/>
        <w:t>учителя обычно используют в практике различные способы и формы контроля.</w:t>
      </w:r>
      <w:r w:rsidRPr="005A749C">
        <w:rPr>
          <w:rFonts w:ascii="Times New Roman" w:eastAsia="Times New Roman" w:hAnsi="Times New Roman" w:cs="Times New Roman"/>
          <w:color w:val="000000"/>
          <w:sz w:val="28"/>
          <w:szCs w:val="28"/>
          <w:lang w:eastAsia="ru-RU"/>
        </w:rPr>
        <w:br/>
        <w:t>По способу изложения учебного материала учащимися различают устный и письменный контроль (или опрос).</w:t>
      </w:r>
      <w:r w:rsidRPr="005A749C">
        <w:rPr>
          <w:rFonts w:ascii="Times New Roman" w:eastAsia="Times New Roman" w:hAnsi="Times New Roman" w:cs="Times New Roman"/>
          <w:color w:val="000000"/>
          <w:sz w:val="28"/>
          <w:szCs w:val="28"/>
          <w:lang w:eastAsia="ru-RU"/>
        </w:rPr>
        <w:br/>
        <w:t>Устный опрос требует устного изложения учеником изученного материала, связного повествования о конкретном объекте окружающего мира, физическом явлении, физической величине, приборе или установке, законе или теории. Такой опрос может строиться как беседа, рассказ ученика, объяснение, изложение текста, сообщение о наблюдении или опыте.</w:t>
      </w:r>
      <w:r w:rsidRPr="005A749C">
        <w:rPr>
          <w:rFonts w:ascii="Times New Roman" w:eastAsia="Times New Roman" w:hAnsi="Times New Roman" w:cs="Times New Roman"/>
          <w:color w:val="000000"/>
          <w:sz w:val="28"/>
          <w:szCs w:val="28"/>
          <w:lang w:eastAsia="ru-RU"/>
        </w:rPr>
        <w:br/>
        <w:t>Кратки</w:t>
      </w:r>
      <w:r w:rsidR="005A749C">
        <w:rPr>
          <w:rFonts w:ascii="Times New Roman" w:eastAsia="Times New Roman" w:hAnsi="Times New Roman" w:cs="Times New Roman"/>
          <w:color w:val="000000"/>
          <w:sz w:val="28"/>
          <w:szCs w:val="28"/>
          <w:lang w:eastAsia="ru-RU"/>
        </w:rPr>
        <w:t>е опросы проводятся:</w:t>
      </w:r>
      <w:r w:rsidR="005A749C">
        <w:rPr>
          <w:rFonts w:ascii="Times New Roman" w:eastAsia="Times New Roman" w:hAnsi="Times New Roman" w:cs="Times New Roman"/>
          <w:color w:val="000000"/>
          <w:sz w:val="28"/>
          <w:szCs w:val="28"/>
          <w:lang w:eastAsia="ru-RU"/>
        </w:rPr>
        <w:br/>
        <w:t>·  </w:t>
      </w:r>
      <w:r w:rsidRPr="005A749C">
        <w:rPr>
          <w:rFonts w:ascii="Times New Roman" w:eastAsia="Times New Roman" w:hAnsi="Times New Roman" w:cs="Times New Roman"/>
          <w:color w:val="000000"/>
          <w:sz w:val="28"/>
          <w:szCs w:val="28"/>
          <w:lang w:eastAsia="ru-RU"/>
        </w:rPr>
        <w:t xml:space="preserve">при проверке пройденного на </w:t>
      </w:r>
      <w:r w:rsidR="005A749C">
        <w:rPr>
          <w:rFonts w:ascii="Times New Roman" w:eastAsia="Times New Roman" w:hAnsi="Times New Roman" w:cs="Times New Roman"/>
          <w:color w:val="000000"/>
          <w:sz w:val="28"/>
          <w:szCs w:val="28"/>
          <w:lang w:eastAsia="ru-RU"/>
        </w:rPr>
        <w:t>уроке в конце урока;</w:t>
      </w:r>
      <w:r w:rsidR="005A749C">
        <w:rPr>
          <w:rFonts w:ascii="Times New Roman" w:eastAsia="Times New Roman" w:hAnsi="Times New Roman" w:cs="Times New Roman"/>
          <w:color w:val="000000"/>
          <w:sz w:val="28"/>
          <w:szCs w:val="28"/>
          <w:lang w:eastAsia="ru-RU"/>
        </w:rPr>
        <w:br/>
        <w:t>· </w:t>
      </w:r>
      <w:r w:rsidRPr="005A749C">
        <w:rPr>
          <w:rFonts w:ascii="Times New Roman" w:eastAsia="Times New Roman" w:hAnsi="Times New Roman" w:cs="Times New Roman"/>
          <w:color w:val="000000"/>
          <w:sz w:val="28"/>
          <w:szCs w:val="28"/>
          <w:lang w:eastAsia="ru-RU"/>
        </w:rPr>
        <w:t>при проверке пройденного на уроке в начале следующего урока;</w:t>
      </w:r>
      <w:r w:rsidRPr="005A749C">
        <w:rPr>
          <w:rFonts w:ascii="Times New Roman" w:eastAsia="Times New Roman" w:hAnsi="Times New Roman" w:cs="Times New Roman"/>
          <w:color w:val="000000"/>
          <w:sz w:val="28"/>
          <w:szCs w:val="28"/>
          <w:lang w:eastAsia="ru-RU"/>
        </w:rPr>
        <w:br/>
        <w:t>· при проверк</w:t>
      </w:r>
      <w:r w:rsidR="005A749C">
        <w:rPr>
          <w:rFonts w:ascii="Times New Roman" w:eastAsia="Times New Roman" w:hAnsi="Times New Roman" w:cs="Times New Roman"/>
          <w:color w:val="000000"/>
          <w:sz w:val="28"/>
          <w:szCs w:val="28"/>
          <w:lang w:eastAsia="ru-RU"/>
        </w:rPr>
        <w:t>е домашнего задания;</w:t>
      </w:r>
      <w:r w:rsidR="005A749C">
        <w:rPr>
          <w:rFonts w:ascii="Times New Roman" w:eastAsia="Times New Roman" w:hAnsi="Times New Roman" w:cs="Times New Roman"/>
          <w:color w:val="000000"/>
          <w:sz w:val="28"/>
          <w:szCs w:val="28"/>
          <w:lang w:eastAsia="ru-RU"/>
        </w:rPr>
        <w:br/>
        <w:t>· </w:t>
      </w:r>
      <w:r w:rsidRPr="005A749C">
        <w:rPr>
          <w:rFonts w:ascii="Times New Roman" w:eastAsia="Times New Roman" w:hAnsi="Times New Roman" w:cs="Times New Roman"/>
          <w:color w:val="000000"/>
          <w:sz w:val="28"/>
          <w:szCs w:val="28"/>
          <w:lang w:eastAsia="ru-RU"/>
        </w:rPr>
        <w:t>в процессе подготовки учащихся к изуче</w:t>
      </w:r>
      <w:r w:rsidR="005A749C">
        <w:rPr>
          <w:rFonts w:ascii="Times New Roman" w:eastAsia="Times New Roman" w:hAnsi="Times New Roman" w:cs="Times New Roman"/>
          <w:color w:val="000000"/>
          <w:sz w:val="28"/>
          <w:szCs w:val="28"/>
          <w:lang w:eastAsia="ru-RU"/>
        </w:rPr>
        <w:t>нию нового материала;</w:t>
      </w:r>
      <w:r w:rsidR="005A749C">
        <w:rPr>
          <w:rFonts w:ascii="Times New Roman" w:eastAsia="Times New Roman" w:hAnsi="Times New Roman" w:cs="Times New Roman"/>
          <w:color w:val="000000"/>
          <w:sz w:val="28"/>
          <w:szCs w:val="28"/>
          <w:lang w:eastAsia="ru-RU"/>
        </w:rPr>
        <w:br/>
        <w:t>·</w:t>
      </w:r>
      <w:r w:rsidRPr="005A749C">
        <w:rPr>
          <w:rFonts w:ascii="Times New Roman" w:eastAsia="Times New Roman" w:hAnsi="Times New Roman" w:cs="Times New Roman"/>
          <w:color w:val="000000"/>
          <w:sz w:val="28"/>
          <w:szCs w:val="28"/>
          <w:lang w:eastAsia="ru-RU"/>
        </w:rPr>
        <w:t>во время беседы</w:t>
      </w:r>
      <w:r w:rsidR="005A749C">
        <w:rPr>
          <w:rFonts w:ascii="Times New Roman" w:eastAsia="Times New Roman" w:hAnsi="Times New Roman" w:cs="Times New Roman"/>
          <w:color w:val="000000"/>
          <w:sz w:val="28"/>
          <w:szCs w:val="28"/>
          <w:lang w:eastAsia="ru-RU"/>
        </w:rPr>
        <w:t xml:space="preserve"> по новому материалу;</w:t>
      </w:r>
      <w:r w:rsidR="005A749C">
        <w:rPr>
          <w:rFonts w:ascii="Times New Roman" w:eastAsia="Times New Roman" w:hAnsi="Times New Roman" w:cs="Times New Roman"/>
          <w:color w:val="000000"/>
          <w:sz w:val="28"/>
          <w:szCs w:val="28"/>
          <w:lang w:eastAsia="ru-RU"/>
        </w:rPr>
        <w:br/>
        <w:t>·</w:t>
      </w:r>
      <w:r w:rsidRPr="005A749C">
        <w:rPr>
          <w:rFonts w:ascii="Times New Roman" w:eastAsia="Times New Roman" w:hAnsi="Times New Roman" w:cs="Times New Roman"/>
          <w:color w:val="000000"/>
          <w:sz w:val="28"/>
          <w:szCs w:val="28"/>
          <w:lang w:eastAsia="ru-RU"/>
        </w:rPr>
        <w:t>при повторении пр</w:t>
      </w:r>
      <w:r w:rsidR="005A749C">
        <w:rPr>
          <w:rFonts w:ascii="Times New Roman" w:eastAsia="Times New Roman" w:hAnsi="Times New Roman" w:cs="Times New Roman"/>
          <w:color w:val="000000"/>
          <w:sz w:val="28"/>
          <w:szCs w:val="28"/>
          <w:lang w:eastAsia="ru-RU"/>
        </w:rPr>
        <w:t>ойденного материала;</w:t>
      </w:r>
      <w:r w:rsidR="005A749C">
        <w:rPr>
          <w:rFonts w:ascii="Times New Roman" w:eastAsia="Times New Roman" w:hAnsi="Times New Roman" w:cs="Times New Roman"/>
          <w:color w:val="000000"/>
          <w:sz w:val="28"/>
          <w:szCs w:val="28"/>
          <w:lang w:eastAsia="ru-RU"/>
        </w:rPr>
        <w:br/>
        <w:t xml:space="preserve">· при решении  </w:t>
      </w:r>
      <w:r w:rsidRPr="005A749C">
        <w:rPr>
          <w:rFonts w:ascii="Times New Roman" w:eastAsia="Times New Roman" w:hAnsi="Times New Roman" w:cs="Times New Roman"/>
          <w:color w:val="000000"/>
          <w:sz w:val="28"/>
          <w:szCs w:val="28"/>
          <w:lang w:eastAsia="ru-RU"/>
        </w:rPr>
        <w:t>задач.</w:t>
      </w:r>
      <w:r w:rsidRPr="005A749C">
        <w:rPr>
          <w:rFonts w:ascii="Times New Roman" w:eastAsia="Times New Roman" w:hAnsi="Times New Roman" w:cs="Times New Roman"/>
          <w:color w:val="000000"/>
          <w:sz w:val="28"/>
          <w:szCs w:val="28"/>
          <w:lang w:eastAsia="ru-RU"/>
        </w:rPr>
        <w:br/>
        <w:t>Более обстоятельный устный опрос может сопровождаться выполнением рисунков, записями, выводами, демонстрацией опытов  и приборов, решением задач.</w:t>
      </w:r>
      <w:r w:rsidRPr="005A749C">
        <w:rPr>
          <w:rFonts w:ascii="Times New Roman" w:eastAsia="Times New Roman" w:hAnsi="Times New Roman" w:cs="Times New Roman"/>
          <w:color w:val="000000"/>
          <w:sz w:val="28"/>
          <w:szCs w:val="28"/>
          <w:lang w:eastAsia="ru-RU"/>
        </w:rPr>
        <w:br/>
        <w:t>Устный опрос как диалог учителя с одним учеником (индивидуальный опрос) или со всем классом (ответы с места, фронтальный опрос) проводится обычно на первых эт</w:t>
      </w:r>
      <w:r w:rsidR="005A749C">
        <w:rPr>
          <w:rFonts w:ascii="Times New Roman" w:eastAsia="Times New Roman" w:hAnsi="Times New Roman" w:cs="Times New Roman"/>
          <w:color w:val="000000"/>
          <w:sz w:val="28"/>
          <w:szCs w:val="28"/>
          <w:lang w:eastAsia="ru-RU"/>
        </w:rPr>
        <w:t>апах обучения, когда</w:t>
      </w:r>
      <w:r w:rsidR="005A749C">
        <w:rPr>
          <w:rFonts w:ascii="Times New Roman" w:eastAsia="Times New Roman" w:hAnsi="Times New Roman" w:cs="Times New Roman"/>
          <w:color w:val="000000"/>
          <w:sz w:val="28"/>
          <w:szCs w:val="28"/>
          <w:lang w:eastAsia="ru-RU"/>
        </w:rPr>
        <w:br/>
        <w:t>·  </w:t>
      </w:r>
      <w:r w:rsidRPr="005A749C">
        <w:rPr>
          <w:rFonts w:ascii="Times New Roman" w:eastAsia="Times New Roman" w:hAnsi="Times New Roman" w:cs="Times New Roman"/>
          <w:color w:val="000000"/>
          <w:sz w:val="28"/>
          <w:szCs w:val="28"/>
          <w:lang w:eastAsia="ru-RU"/>
        </w:rPr>
        <w:t xml:space="preserve">требуется уточнение и </w:t>
      </w:r>
      <w:r w:rsidR="005A749C">
        <w:rPr>
          <w:rFonts w:ascii="Times New Roman" w:eastAsia="Times New Roman" w:hAnsi="Times New Roman" w:cs="Times New Roman"/>
          <w:color w:val="000000"/>
          <w:sz w:val="28"/>
          <w:szCs w:val="28"/>
          <w:lang w:eastAsia="ru-RU"/>
        </w:rPr>
        <w:t>классификация знаний;</w:t>
      </w:r>
      <w:r w:rsidR="005A749C">
        <w:rPr>
          <w:rFonts w:ascii="Times New Roman" w:eastAsia="Times New Roman" w:hAnsi="Times New Roman" w:cs="Times New Roman"/>
          <w:color w:val="000000"/>
          <w:sz w:val="28"/>
          <w:szCs w:val="28"/>
          <w:lang w:eastAsia="ru-RU"/>
        </w:rPr>
        <w:br/>
        <w:t>·  </w:t>
      </w:r>
      <w:r w:rsidRPr="005A749C">
        <w:rPr>
          <w:rFonts w:ascii="Times New Roman" w:eastAsia="Times New Roman" w:hAnsi="Times New Roman" w:cs="Times New Roman"/>
          <w:color w:val="000000"/>
          <w:sz w:val="28"/>
          <w:szCs w:val="28"/>
          <w:lang w:eastAsia="ru-RU"/>
        </w:rPr>
        <w:t>проверяется, что уже усвоено на этом этапе обучения, а что требует дополнительного учебного времени или других способов учебной работы.</w:t>
      </w:r>
      <w:r w:rsidRPr="005A749C">
        <w:rPr>
          <w:rFonts w:ascii="Times New Roman" w:eastAsia="Times New Roman" w:hAnsi="Times New Roman" w:cs="Times New Roman"/>
          <w:color w:val="000000"/>
          <w:sz w:val="28"/>
          <w:szCs w:val="28"/>
          <w:lang w:eastAsia="ru-RU"/>
        </w:rPr>
        <w:br/>
        <w:t>Для учебного диалога очень важна продуманная система вопросов, которые проверяют не только способность учеников запоминать и воспроизводить информацию, но и осознанность усвоения, способность рассуждать, высказывать свое мнение, аргументировать высказывание, активно участвовать в общей беседе, умение конкретизировать общие понятия.</w:t>
      </w:r>
      <w:r w:rsidRPr="005A749C">
        <w:rPr>
          <w:rFonts w:ascii="Times New Roman" w:eastAsia="Times New Roman" w:hAnsi="Times New Roman" w:cs="Times New Roman"/>
          <w:color w:val="000000"/>
          <w:sz w:val="28"/>
          <w:szCs w:val="28"/>
          <w:lang w:eastAsia="ru-RU"/>
        </w:rPr>
        <w:br/>
        <w:t>Оценивание устных ответов учащихся при использовании фронтальных форм работы в традиционном варианте весьма затруднительно. Однако можно предложить прием, который сохраняет главное преимущество фронтального опроса – его массовость – и одновременно позволяет адекватно оценить работу учеников. Этот прием называется «цепочкой», опишем его.</w:t>
      </w:r>
      <w:r w:rsidRPr="005A749C">
        <w:rPr>
          <w:rFonts w:ascii="Times New Roman" w:eastAsia="Times New Roman" w:hAnsi="Times New Roman" w:cs="Times New Roman"/>
          <w:color w:val="000000"/>
          <w:sz w:val="28"/>
          <w:szCs w:val="28"/>
          <w:lang w:eastAsia="ru-RU"/>
        </w:rPr>
        <w:br/>
        <w:t>Начнем с формальной стороны приема, определяющей «правила игры», т. е. правила, которых придерживаются все участники процесса проведения такого фронтального опроса.</w:t>
      </w:r>
      <w:r w:rsidRPr="005A749C">
        <w:rPr>
          <w:rFonts w:ascii="Times New Roman" w:eastAsia="Times New Roman" w:hAnsi="Times New Roman" w:cs="Times New Roman"/>
          <w:color w:val="000000"/>
          <w:sz w:val="28"/>
          <w:szCs w:val="28"/>
          <w:lang w:eastAsia="ru-RU"/>
        </w:rPr>
        <w:br/>
        <w:t>1.     Опрос проводится в соответствии со схемой, которая приведена на рис. </w:t>
      </w:r>
      <w:r w:rsidRPr="005A749C">
        <w:rPr>
          <w:rFonts w:ascii="Times New Roman" w:eastAsia="Times New Roman" w:hAnsi="Times New Roman" w:cs="Times New Roman"/>
          <w:color w:val="000000"/>
          <w:sz w:val="28"/>
          <w:szCs w:val="28"/>
          <w:lang w:eastAsia="ru-RU"/>
        </w:rPr>
        <w:br/>
        <w:t>2.     Цепочка может начинаться с любого ученика класса (по выбору учителя).</w:t>
      </w:r>
      <w:r w:rsidRPr="005A749C">
        <w:rPr>
          <w:rFonts w:ascii="Times New Roman" w:eastAsia="Times New Roman" w:hAnsi="Times New Roman" w:cs="Times New Roman"/>
          <w:color w:val="000000"/>
          <w:sz w:val="28"/>
          <w:szCs w:val="28"/>
          <w:lang w:eastAsia="ru-RU"/>
        </w:rPr>
        <w:br/>
      </w:r>
      <w:r w:rsidR="005A749C">
        <w:rPr>
          <w:rFonts w:ascii="Times New Roman" w:eastAsia="Times New Roman" w:hAnsi="Times New Roman" w:cs="Times New Roman"/>
          <w:color w:val="000000"/>
          <w:sz w:val="28"/>
          <w:szCs w:val="28"/>
          <w:lang w:eastAsia="ru-RU"/>
        </w:rPr>
        <w:t>3. </w:t>
      </w:r>
      <w:r w:rsidRPr="005A749C">
        <w:rPr>
          <w:rFonts w:ascii="Times New Roman" w:eastAsia="Times New Roman" w:hAnsi="Times New Roman" w:cs="Times New Roman"/>
          <w:color w:val="000000"/>
          <w:sz w:val="28"/>
          <w:szCs w:val="28"/>
          <w:lang w:eastAsia="ru-RU"/>
        </w:rPr>
        <w:t xml:space="preserve"> После ответа первого ученика очередь переходит к его соседу по парте, а затем – к ученику, сидящему в затылок за вторым</w:t>
      </w:r>
      <w:r w:rsidRPr="005A749C">
        <w:rPr>
          <w:rFonts w:ascii="Times New Roman" w:eastAsia="Times New Roman" w:hAnsi="Times New Roman" w:cs="Times New Roman"/>
          <w:color w:val="000000"/>
          <w:sz w:val="28"/>
          <w:szCs w:val="28"/>
          <w:lang w:eastAsia="ru-RU"/>
        </w:rPr>
        <w:br/>
      </w:r>
      <w:r w:rsidRPr="005A749C">
        <w:rPr>
          <w:rFonts w:ascii="Times New Roman" w:eastAsia="Times New Roman" w:hAnsi="Times New Roman" w:cs="Times New Roman"/>
          <w:color w:val="000000"/>
          <w:sz w:val="28"/>
          <w:szCs w:val="28"/>
          <w:lang w:eastAsia="ru-RU"/>
        </w:rPr>
        <w:lastRenderedPageBreak/>
        <w:t>4.Каждый ученик должен сформулировать и произнести только одно полное предложен</w:t>
      </w:r>
      <w:r w:rsidR="005A749C">
        <w:rPr>
          <w:rFonts w:ascii="Times New Roman" w:eastAsia="Times New Roman" w:hAnsi="Times New Roman" w:cs="Times New Roman"/>
          <w:color w:val="000000"/>
          <w:sz w:val="28"/>
          <w:szCs w:val="28"/>
          <w:lang w:eastAsia="ru-RU"/>
        </w:rPr>
        <w:t>ие (не словосочетание!).</w:t>
      </w:r>
      <w:r w:rsidR="005A749C">
        <w:rPr>
          <w:rFonts w:ascii="Times New Roman" w:eastAsia="Times New Roman" w:hAnsi="Times New Roman" w:cs="Times New Roman"/>
          <w:color w:val="000000"/>
          <w:sz w:val="28"/>
          <w:szCs w:val="28"/>
          <w:lang w:eastAsia="ru-RU"/>
        </w:rPr>
        <w:br/>
        <w:t>5. </w:t>
      </w:r>
      <w:r w:rsidRPr="005A749C">
        <w:rPr>
          <w:rFonts w:ascii="Times New Roman" w:eastAsia="Times New Roman" w:hAnsi="Times New Roman" w:cs="Times New Roman"/>
          <w:color w:val="000000"/>
          <w:sz w:val="28"/>
          <w:szCs w:val="28"/>
          <w:lang w:eastAsia="ru-RU"/>
        </w:rPr>
        <w:t xml:space="preserve">Каждый ученик может пропустить «свою очередь», подавая невербальный сигнал, чтобы не прерывать </w:t>
      </w:r>
      <w:r w:rsidR="005A749C">
        <w:rPr>
          <w:rFonts w:ascii="Times New Roman" w:eastAsia="Times New Roman" w:hAnsi="Times New Roman" w:cs="Times New Roman"/>
          <w:color w:val="000000"/>
          <w:sz w:val="28"/>
          <w:szCs w:val="28"/>
          <w:lang w:eastAsia="ru-RU"/>
        </w:rPr>
        <w:t>связность общего ответа.</w:t>
      </w:r>
      <w:r w:rsidR="005A749C">
        <w:rPr>
          <w:rFonts w:ascii="Times New Roman" w:eastAsia="Times New Roman" w:hAnsi="Times New Roman" w:cs="Times New Roman"/>
          <w:color w:val="000000"/>
          <w:sz w:val="28"/>
          <w:szCs w:val="28"/>
          <w:lang w:eastAsia="ru-RU"/>
        </w:rPr>
        <w:br/>
        <w:t>6. </w:t>
      </w:r>
      <w:r w:rsidRPr="005A749C">
        <w:rPr>
          <w:rFonts w:ascii="Times New Roman" w:eastAsia="Times New Roman" w:hAnsi="Times New Roman" w:cs="Times New Roman"/>
          <w:color w:val="000000"/>
          <w:sz w:val="28"/>
          <w:szCs w:val="28"/>
          <w:lang w:eastAsia="ru-RU"/>
        </w:rPr>
        <w:t xml:space="preserve">Нельзя повторяться, т. е. произносить предложение дословно или по смыслу повторяющее то, что уже прозвучало. Те учащиеся, которые заметили повтор, сигнализируют об этом </w:t>
      </w:r>
      <w:proofErr w:type="spellStart"/>
      <w:r w:rsidRPr="005A749C">
        <w:rPr>
          <w:rFonts w:ascii="Times New Roman" w:eastAsia="Times New Roman" w:hAnsi="Times New Roman" w:cs="Times New Roman"/>
          <w:color w:val="000000"/>
          <w:sz w:val="28"/>
          <w:szCs w:val="28"/>
          <w:lang w:eastAsia="ru-RU"/>
        </w:rPr>
        <w:t>невербально</w:t>
      </w:r>
      <w:proofErr w:type="spellEnd"/>
      <w:r w:rsidRPr="005A749C">
        <w:rPr>
          <w:rFonts w:ascii="Times New Roman" w:eastAsia="Times New Roman" w:hAnsi="Times New Roman" w:cs="Times New Roman"/>
          <w:color w:val="000000"/>
          <w:sz w:val="28"/>
          <w:szCs w:val="28"/>
          <w:lang w:eastAsia="ru-RU"/>
        </w:rPr>
        <w:t>, на</w:t>
      </w:r>
      <w:r w:rsidR="005A749C">
        <w:rPr>
          <w:rFonts w:ascii="Times New Roman" w:eastAsia="Times New Roman" w:hAnsi="Times New Roman" w:cs="Times New Roman"/>
          <w:color w:val="000000"/>
          <w:sz w:val="28"/>
          <w:szCs w:val="28"/>
          <w:lang w:eastAsia="ru-RU"/>
        </w:rPr>
        <w:t>пример хлопком в ладоши.</w:t>
      </w:r>
      <w:r w:rsidR="005A749C">
        <w:rPr>
          <w:rFonts w:ascii="Times New Roman" w:eastAsia="Times New Roman" w:hAnsi="Times New Roman" w:cs="Times New Roman"/>
          <w:color w:val="000000"/>
          <w:sz w:val="28"/>
          <w:szCs w:val="28"/>
          <w:lang w:eastAsia="ru-RU"/>
        </w:rPr>
        <w:br/>
        <w:t>7. </w:t>
      </w:r>
      <w:r w:rsidRPr="005A749C">
        <w:rPr>
          <w:rFonts w:ascii="Times New Roman" w:eastAsia="Times New Roman" w:hAnsi="Times New Roman" w:cs="Times New Roman"/>
          <w:color w:val="000000"/>
          <w:sz w:val="28"/>
          <w:szCs w:val="28"/>
          <w:lang w:eastAsia="ru-RU"/>
        </w:rPr>
        <w:t xml:space="preserve">Цепочка продолжается до тех пор, пока никто в классе </w:t>
      </w:r>
      <w:r w:rsidR="005A749C">
        <w:rPr>
          <w:rFonts w:ascii="Times New Roman" w:eastAsia="Times New Roman" w:hAnsi="Times New Roman" w:cs="Times New Roman"/>
          <w:color w:val="000000"/>
          <w:sz w:val="28"/>
          <w:szCs w:val="28"/>
          <w:lang w:eastAsia="ru-RU"/>
        </w:rPr>
        <w:t>не сможет ее продолжить.</w:t>
      </w:r>
      <w:r w:rsidR="005A749C">
        <w:rPr>
          <w:rFonts w:ascii="Times New Roman" w:eastAsia="Times New Roman" w:hAnsi="Times New Roman" w:cs="Times New Roman"/>
          <w:color w:val="000000"/>
          <w:sz w:val="28"/>
          <w:szCs w:val="28"/>
          <w:lang w:eastAsia="ru-RU"/>
        </w:rPr>
        <w:br/>
        <w:t>8. </w:t>
      </w:r>
      <w:r w:rsidRPr="005A749C">
        <w:rPr>
          <w:rFonts w:ascii="Times New Roman" w:eastAsia="Times New Roman" w:hAnsi="Times New Roman" w:cs="Times New Roman"/>
          <w:color w:val="000000"/>
          <w:sz w:val="28"/>
          <w:szCs w:val="28"/>
          <w:lang w:eastAsia="ru-RU"/>
        </w:rPr>
        <w:t>Ученик, который произнес последнее содержательное предложение, получает отметку «5».</w:t>
      </w:r>
      <w:r w:rsidRPr="005A749C">
        <w:rPr>
          <w:rFonts w:ascii="Times New Roman" w:eastAsia="Times New Roman" w:hAnsi="Times New Roman" w:cs="Times New Roman"/>
          <w:color w:val="000000"/>
          <w:sz w:val="28"/>
          <w:szCs w:val="28"/>
          <w:lang w:eastAsia="ru-RU"/>
        </w:rPr>
        <w:br/>
        <w:t>Содержательная сторона цепочки состоит в том, что ответ на поставленный учителем вопрос (о явлении, физической величине, приборе, опыте, законе, теории и т. п.) составляется из предложений, которые последовательно, по очереди произносят ученики. Систематическое использование «цепочки» позволяет многим учащимся сделать важный вывод: если информация сообщается бессистемно, то очень трудно отследить то, о чем уже было сказано,  и обнаружить повторы. Отдельные сведения (предложения, сформулированные разными учениками) не превращаются в знание, так как утрачивается последовательность изложения, его логика, пропадают связи между этими сведениями. Следовательно, в «цепочке» желательно придерживаться определенного плана предъявления информации.</w:t>
      </w:r>
      <w:r w:rsidRPr="005A749C">
        <w:rPr>
          <w:rFonts w:ascii="Times New Roman" w:eastAsia="Times New Roman" w:hAnsi="Times New Roman" w:cs="Times New Roman"/>
          <w:color w:val="000000"/>
          <w:sz w:val="28"/>
          <w:szCs w:val="28"/>
          <w:lang w:eastAsia="ru-RU"/>
        </w:rPr>
        <w:br/>
        <w:t xml:space="preserve">Этот план, а по сути, алгоритм полного ответа складывается в процессе самостоятельной работы с помощью учителя; он понятен, его значение  – очевидно, его не нужно «заучивать». «Цепочка» – простой и наглядный способ коллективной систематизации информации или, </w:t>
      </w:r>
      <w:proofErr w:type="gramStart"/>
      <w:r w:rsidRPr="005A749C">
        <w:rPr>
          <w:rFonts w:ascii="Times New Roman" w:eastAsia="Times New Roman" w:hAnsi="Times New Roman" w:cs="Times New Roman"/>
          <w:color w:val="000000"/>
          <w:sz w:val="28"/>
          <w:szCs w:val="28"/>
          <w:lang w:eastAsia="ru-RU"/>
        </w:rPr>
        <w:t>что то</w:t>
      </w:r>
      <w:proofErr w:type="gramEnd"/>
      <w:r w:rsidRPr="005A749C">
        <w:rPr>
          <w:rFonts w:ascii="Times New Roman" w:eastAsia="Times New Roman" w:hAnsi="Times New Roman" w:cs="Times New Roman"/>
          <w:color w:val="000000"/>
          <w:sz w:val="28"/>
          <w:szCs w:val="28"/>
          <w:lang w:eastAsia="ru-RU"/>
        </w:rPr>
        <w:t xml:space="preserve"> же, превращения отдельных сведений (т. е. информации) в знание. Действительно, каждое предложение, произнесенное учеником в «цепочке», – это элемент будущей системы. Выстраивая эти элементы в определенной иерархии, учащиеся обнаруживают взаимодействие, связи и </w:t>
      </w:r>
      <w:proofErr w:type="gramStart"/>
      <w:r w:rsidRPr="005A749C">
        <w:rPr>
          <w:rFonts w:ascii="Times New Roman" w:eastAsia="Times New Roman" w:hAnsi="Times New Roman" w:cs="Times New Roman"/>
          <w:color w:val="000000"/>
          <w:sz w:val="28"/>
          <w:szCs w:val="28"/>
          <w:lang w:eastAsia="ru-RU"/>
        </w:rPr>
        <w:t>отношения</w:t>
      </w:r>
      <w:proofErr w:type="gramEnd"/>
      <w:r w:rsidRPr="005A749C">
        <w:rPr>
          <w:rFonts w:ascii="Times New Roman" w:eastAsia="Times New Roman" w:hAnsi="Times New Roman" w:cs="Times New Roman"/>
          <w:color w:val="000000"/>
          <w:sz w:val="28"/>
          <w:szCs w:val="28"/>
          <w:lang w:eastAsia="ru-RU"/>
        </w:rPr>
        <w:t xml:space="preserve"> как между ними, так и с ранее изученным материалом (внешняя среда). Когда система выстроена, становится возможным выделение из нее подсистем, отвечающих определенным требованиям или критериям. Таким образом, становится очевидным, что она обладает свойствами, которые не присущи каждому элементу в отдельности: на ее основе можно высказывать предположения (гипотезы) и проверять их, можно делать выводы и даже научные прогнозы.</w:t>
      </w:r>
      <w:r w:rsidRPr="005A749C">
        <w:rPr>
          <w:rFonts w:ascii="Times New Roman" w:eastAsia="Times New Roman" w:hAnsi="Times New Roman" w:cs="Times New Roman"/>
          <w:color w:val="000000"/>
          <w:sz w:val="28"/>
          <w:szCs w:val="28"/>
          <w:lang w:eastAsia="ru-RU"/>
        </w:rPr>
        <w:br/>
        <w:t>Повысить эффективность «цепочки» с точки зрения включения в работу самых слабых учеников и их развития могут следующие простые </w:t>
      </w:r>
      <w:r w:rsidRPr="005A749C">
        <w:rPr>
          <w:rFonts w:ascii="Times New Roman" w:eastAsia="Times New Roman" w:hAnsi="Times New Roman" w:cs="Times New Roman"/>
          <w:b/>
          <w:bCs/>
          <w:i/>
          <w:iCs/>
          <w:color w:val="000000"/>
          <w:sz w:val="28"/>
          <w:szCs w:val="28"/>
          <w:lang w:eastAsia="ru-RU"/>
        </w:rPr>
        <w:t>приемы</w:t>
      </w:r>
      <w:r w:rsidRPr="005A749C">
        <w:rPr>
          <w:rFonts w:ascii="Times New Roman" w:eastAsia="Times New Roman" w:hAnsi="Times New Roman" w:cs="Times New Roman"/>
          <w:color w:val="000000"/>
          <w:sz w:val="28"/>
          <w:szCs w:val="28"/>
          <w:lang w:eastAsia="ru-RU"/>
        </w:rPr>
        <w:t>.</w:t>
      </w:r>
      <w:r w:rsidRPr="005A749C">
        <w:rPr>
          <w:rFonts w:ascii="Times New Roman" w:eastAsia="Times New Roman" w:hAnsi="Times New Roman" w:cs="Times New Roman"/>
          <w:color w:val="000000"/>
          <w:sz w:val="28"/>
          <w:szCs w:val="28"/>
          <w:lang w:eastAsia="ru-RU"/>
        </w:rPr>
        <w:br/>
      </w:r>
      <w:r w:rsidR="005A749C">
        <w:rPr>
          <w:rFonts w:ascii="Times New Roman" w:eastAsia="Times New Roman" w:hAnsi="Times New Roman" w:cs="Times New Roman"/>
          <w:b/>
          <w:bCs/>
          <w:color w:val="000000"/>
          <w:sz w:val="28"/>
          <w:szCs w:val="28"/>
          <w:lang w:eastAsia="ru-RU"/>
        </w:rPr>
        <w:t xml:space="preserve">      </w:t>
      </w:r>
      <w:r w:rsidRPr="005A749C">
        <w:rPr>
          <w:rFonts w:ascii="Times New Roman" w:eastAsia="Times New Roman" w:hAnsi="Times New Roman" w:cs="Times New Roman"/>
          <w:b/>
          <w:bCs/>
          <w:color w:val="000000"/>
          <w:sz w:val="28"/>
          <w:szCs w:val="28"/>
          <w:lang w:eastAsia="ru-RU"/>
        </w:rPr>
        <w:t>1</w:t>
      </w:r>
      <w:r w:rsidRPr="005A749C">
        <w:rPr>
          <w:rFonts w:ascii="Times New Roman" w:eastAsia="Times New Roman" w:hAnsi="Times New Roman" w:cs="Times New Roman"/>
          <w:color w:val="000000"/>
          <w:sz w:val="28"/>
          <w:szCs w:val="28"/>
          <w:lang w:eastAsia="ru-RU"/>
        </w:rPr>
        <w:t>. Начинает «цепочку» ученик, имеющий или речевые затруднения, или небольшой запас знаний. Ведь первое предложение, как правило, предполагает распознавание обсуждаемого объекта, явления или физической величины. И строится оно по типу: «… – это физическое явление» или «… – это физическая величина».</w:t>
      </w:r>
      <w:r w:rsidRPr="005A749C">
        <w:rPr>
          <w:rFonts w:ascii="Times New Roman" w:eastAsia="Times New Roman" w:hAnsi="Times New Roman" w:cs="Times New Roman"/>
          <w:color w:val="000000"/>
          <w:sz w:val="28"/>
          <w:szCs w:val="28"/>
          <w:lang w:eastAsia="ru-RU"/>
        </w:rPr>
        <w:br/>
      </w:r>
      <w:r w:rsidRPr="005A749C">
        <w:rPr>
          <w:rFonts w:ascii="Times New Roman" w:eastAsia="Times New Roman" w:hAnsi="Times New Roman" w:cs="Times New Roman"/>
          <w:color w:val="000000"/>
          <w:sz w:val="28"/>
          <w:szCs w:val="28"/>
          <w:lang w:eastAsia="ru-RU"/>
        </w:rPr>
        <w:lastRenderedPageBreak/>
        <w:t>Постепенно нужно «отодвигать» начало «цепочки» от этого ученика, предоставляя ему возможность произнести второе, третье и т. д. предложение в коллективном ответе.</w:t>
      </w:r>
      <w:r w:rsidRPr="005A749C">
        <w:rPr>
          <w:rFonts w:ascii="Times New Roman" w:eastAsia="Times New Roman" w:hAnsi="Times New Roman" w:cs="Times New Roman"/>
          <w:color w:val="000000"/>
          <w:sz w:val="28"/>
          <w:szCs w:val="28"/>
          <w:lang w:eastAsia="ru-RU"/>
        </w:rPr>
        <w:br/>
      </w:r>
      <w:r w:rsidR="005A749C">
        <w:rPr>
          <w:rFonts w:ascii="Times New Roman" w:eastAsia="Times New Roman" w:hAnsi="Times New Roman" w:cs="Times New Roman"/>
          <w:b/>
          <w:bCs/>
          <w:color w:val="000000"/>
          <w:sz w:val="28"/>
          <w:szCs w:val="28"/>
          <w:lang w:eastAsia="ru-RU"/>
        </w:rPr>
        <w:t xml:space="preserve">       </w:t>
      </w:r>
      <w:r w:rsidRPr="005A749C">
        <w:rPr>
          <w:rFonts w:ascii="Times New Roman" w:eastAsia="Times New Roman" w:hAnsi="Times New Roman" w:cs="Times New Roman"/>
          <w:b/>
          <w:bCs/>
          <w:color w:val="000000"/>
          <w:sz w:val="28"/>
          <w:szCs w:val="28"/>
          <w:lang w:eastAsia="ru-RU"/>
        </w:rPr>
        <w:t>2</w:t>
      </w:r>
      <w:r w:rsidRPr="005A749C">
        <w:rPr>
          <w:rFonts w:ascii="Times New Roman" w:eastAsia="Times New Roman" w:hAnsi="Times New Roman" w:cs="Times New Roman"/>
          <w:color w:val="000000"/>
          <w:sz w:val="28"/>
          <w:szCs w:val="28"/>
          <w:lang w:eastAsia="ru-RU"/>
        </w:rPr>
        <w:t>. Перед проведением «цепочки» к демонстрационному столу кабинета вызывается 3–5 учеников (никогда не один!) из числа имеющих слабые знания – «подвеска». Их задача: слушать предложения в ходе «цепочки» и записать на листе бумаги три любых услышанных предложения (а позднее 5… 8… кто больше!). После того как «цепочка» прозвучала, выслушиваются записи учащихся из «подвески». При этом начинает зачитывать свои предложения самый сильный в «подвеске» ученик. Последним выступает самый слабый ученик. Ответы учеников в «подвеске» комментируют и оценивают по определенным критериям ученики, которые не принимали участие в цепочке.</w:t>
      </w:r>
      <w:r w:rsidRPr="005A749C">
        <w:rPr>
          <w:rFonts w:ascii="Times New Roman" w:eastAsia="Times New Roman" w:hAnsi="Times New Roman" w:cs="Times New Roman"/>
          <w:color w:val="000000"/>
          <w:sz w:val="28"/>
          <w:szCs w:val="28"/>
          <w:lang w:eastAsia="ru-RU"/>
        </w:rPr>
        <w:br/>
        <w:t>Рисунок, определяющий последовательность выступления учеников в процессе фронтальной работы, можно изменять. Но он должен быть простым и понятным для самих учеников. К числу удачных можно отнести рисунки «змейка» и «дирижер»....</w:t>
      </w:r>
    </w:p>
    <w:p w:rsidR="007F7906" w:rsidRPr="005A749C" w:rsidRDefault="005A749C" w:rsidP="005A749C">
      <w:pPr>
        <w:spacing w:after="12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Есть</w:t>
      </w:r>
      <w:r w:rsidR="007F7906" w:rsidRPr="005A749C">
        <w:rPr>
          <w:rFonts w:ascii="Times New Roman" w:eastAsia="Times New Roman" w:hAnsi="Times New Roman" w:cs="Times New Roman"/>
          <w:color w:val="000000"/>
          <w:sz w:val="28"/>
          <w:szCs w:val="28"/>
          <w:lang w:eastAsia="ru-RU"/>
        </w:rPr>
        <w:t xml:space="preserve"> еще один прием, позволяющий существенно повысить эффективность фронтального опроса. В традиционном варианте опроса учитель задает учащимся вопрос и просит дать на него ответ какому-то (часто случайно выбранному) ученику. В случае когда прозвучал правильный ответ, задается следующий вопрос и т. д. Если же вызванный ученик дал неверный ответ, учитель обращается к другому ученику, и так до тех пор, пока не получит верный ответ. При этом по умолчанию предполагается, что ученик, давший неверный ответ, внимательно слушает ответы одноклассников, выступающих после него, и, выслушав правильный ответ, запоминает его и проводит коррекцию своих представлений по данному вопросу. Опыт показывает, что в подавляющем большинстве случаев ученик,  давший неверный ответ, перестает слушать других: он уже «отстрелялся»! Обучающий эффект таких действий учителя практически равен нулю.</w:t>
      </w:r>
      <w:r w:rsidR="007F7906" w:rsidRPr="005A749C">
        <w:rPr>
          <w:rFonts w:ascii="Times New Roman" w:eastAsia="Times New Roman" w:hAnsi="Times New Roman" w:cs="Times New Roman"/>
          <w:color w:val="000000"/>
          <w:sz w:val="28"/>
          <w:szCs w:val="28"/>
          <w:lang w:eastAsia="ru-RU"/>
        </w:rPr>
        <w:br/>
        <w:t>Как можно изменить ситуацию? Достаточно изменить порядок действий, наметив для ответа на данный вопрос трех-четырех учеников. Среди этих учеников должны быть представители всех типологических множе</w:t>
      </w:r>
      <w:r>
        <w:rPr>
          <w:rFonts w:ascii="Times New Roman" w:eastAsia="Times New Roman" w:hAnsi="Times New Roman" w:cs="Times New Roman"/>
          <w:color w:val="000000"/>
          <w:sz w:val="28"/>
          <w:szCs w:val="28"/>
          <w:lang w:eastAsia="ru-RU"/>
        </w:rPr>
        <w:t>ств учащихся класса:</w:t>
      </w:r>
      <w:r>
        <w:rPr>
          <w:rFonts w:ascii="Times New Roman" w:eastAsia="Times New Roman" w:hAnsi="Times New Roman" w:cs="Times New Roman"/>
          <w:color w:val="000000"/>
          <w:sz w:val="28"/>
          <w:szCs w:val="28"/>
          <w:lang w:eastAsia="ru-RU"/>
        </w:rPr>
        <w:br/>
        <w:t>·   </w:t>
      </w:r>
      <w:r w:rsidR="007F7906" w:rsidRPr="005A749C">
        <w:rPr>
          <w:rFonts w:ascii="Times New Roman" w:eastAsia="Times New Roman" w:hAnsi="Times New Roman" w:cs="Times New Roman"/>
          <w:color w:val="000000"/>
          <w:sz w:val="28"/>
          <w:szCs w:val="28"/>
          <w:lang w:eastAsia="ru-RU"/>
        </w:rPr>
        <w:t>Н (некомпетентный) – ученик, который, скорее всего, не сможет</w:t>
      </w:r>
      <w:r>
        <w:rPr>
          <w:rFonts w:ascii="Times New Roman" w:eastAsia="Times New Roman" w:hAnsi="Times New Roman" w:cs="Times New Roman"/>
          <w:color w:val="000000"/>
          <w:sz w:val="28"/>
          <w:szCs w:val="28"/>
          <w:lang w:eastAsia="ru-RU"/>
        </w:rPr>
        <w:t xml:space="preserve"> ответить на вопрос;</w:t>
      </w:r>
      <w:r>
        <w:rPr>
          <w:rFonts w:ascii="Times New Roman" w:eastAsia="Times New Roman" w:hAnsi="Times New Roman" w:cs="Times New Roman"/>
          <w:color w:val="000000"/>
          <w:sz w:val="28"/>
          <w:szCs w:val="28"/>
          <w:lang w:eastAsia="ru-RU"/>
        </w:rPr>
        <w:br/>
        <w:t>·   </w:t>
      </w:r>
      <w:r w:rsidR="007F7906" w:rsidRPr="005A749C">
        <w:rPr>
          <w:rFonts w:ascii="Times New Roman" w:eastAsia="Times New Roman" w:hAnsi="Times New Roman" w:cs="Times New Roman"/>
          <w:color w:val="000000"/>
          <w:sz w:val="28"/>
          <w:szCs w:val="28"/>
          <w:lang w:eastAsia="ru-RU"/>
        </w:rPr>
        <w:t>М (минимальный) – ученик, который ответи</w:t>
      </w:r>
      <w:r>
        <w:rPr>
          <w:rFonts w:ascii="Times New Roman" w:eastAsia="Times New Roman" w:hAnsi="Times New Roman" w:cs="Times New Roman"/>
          <w:color w:val="000000"/>
          <w:sz w:val="28"/>
          <w:szCs w:val="28"/>
          <w:lang w:eastAsia="ru-RU"/>
        </w:rPr>
        <w:t>т на вопрос неверно;</w:t>
      </w:r>
      <w:r>
        <w:rPr>
          <w:rFonts w:ascii="Times New Roman" w:eastAsia="Times New Roman" w:hAnsi="Times New Roman" w:cs="Times New Roman"/>
          <w:color w:val="000000"/>
          <w:sz w:val="28"/>
          <w:szCs w:val="28"/>
          <w:lang w:eastAsia="ru-RU"/>
        </w:rPr>
        <w:br/>
        <w:t>·   </w:t>
      </w:r>
      <w:r w:rsidR="007F7906" w:rsidRPr="005A749C">
        <w:rPr>
          <w:rFonts w:ascii="Times New Roman" w:eastAsia="Times New Roman" w:hAnsi="Times New Roman" w:cs="Times New Roman"/>
          <w:color w:val="000000"/>
          <w:sz w:val="28"/>
          <w:szCs w:val="28"/>
          <w:lang w:eastAsia="ru-RU"/>
        </w:rPr>
        <w:t>О (общий) – ученик, который ответит на во</w:t>
      </w:r>
      <w:r>
        <w:rPr>
          <w:rFonts w:ascii="Times New Roman" w:eastAsia="Times New Roman" w:hAnsi="Times New Roman" w:cs="Times New Roman"/>
          <w:color w:val="000000"/>
          <w:sz w:val="28"/>
          <w:szCs w:val="28"/>
          <w:lang w:eastAsia="ru-RU"/>
        </w:rPr>
        <w:t>прос почти правильно;</w:t>
      </w:r>
      <w:r>
        <w:rPr>
          <w:rFonts w:ascii="Times New Roman" w:eastAsia="Times New Roman" w:hAnsi="Times New Roman" w:cs="Times New Roman"/>
          <w:color w:val="000000"/>
          <w:sz w:val="28"/>
          <w:szCs w:val="28"/>
          <w:lang w:eastAsia="ru-RU"/>
        </w:rPr>
        <w:br/>
        <w:t>·   </w:t>
      </w:r>
      <w:proofErr w:type="gramStart"/>
      <w:r w:rsidR="007F7906" w:rsidRPr="005A749C">
        <w:rPr>
          <w:rFonts w:ascii="Times New Roman" w:eastAsia="Times New Roman" w:hAnsi="Times New Roman" w:cs="Times New Roman"/>
          <w:color w:val="000000"/>
          <w:sz w:val="28"/>
          <w:szCs w:val="28"/>
          <w:lang w:eastAsia="ru-RU"/>
        </w:rPr>
        <w:t>П</w:t>
      </w:r>
      <w:proofErr w:type="gramEnd"/>
      <w:r w:rsidR="007F7906" w:rsidRPr="005A749C">
        <w:rPr>
          <w:rFonts w:ascii="Times New Roman" w:eastAsia="Times New Roman" w:hAnsi="Times New Roman" w:cs="Times New Roman"/>
          <w:color w:val="000000"/>
          <w:sz w:val="28"/>
          <w:szCs w:val="28"/>
          <w:lang w:eastAsia="ru-RU"/>
        </w:rPr>
        <w:t xml:space="preserve"> (продвинутый) – сильный ученик, который наверняка даст исчерпывающе верный ответ.</w:t>
      </w:r>
      <w:r w:rsidR="007F7906" w:rsidRPr="005A749C">
        <w:rPr>
          <w:rFonts w:ascii="Times New Roman" w:eastAsia="Times New Roman" w:hAnsi="Times New Roman" w:cs="Times New Roman"/>
          <w:color w:val="000000"/>
          <w:sz w:val="28"/>
          <w:szCs w:val="28"/>
          <w:lang w:eastAsia="ru-RU"/>
        </w:rPr>
        <w:br/>
        <w:t>Первым отвечает ученик Н, за ним – ученик М, затем ученик</w:t>
      </w:r>
      <w:proofErr w:type="gramStart"/>
      <w:r w:rsidR="007F7906" w:rsidRPr="005A749C">
        <w:rPr>
          <w:rFonts w:ascii="Times New Roman" w:eastAsia="Times New Roman" w:hAnsi="Times New Roman" w:cs="Times New Roman"/>
          <w:color w:val="000000"/>
          <w:sz w:val="28"/>
          <w:szCs w:val="28"/>
          <w:lang w:eastAsia="ru-RU"/>
        </w:rPr>
        <w:t xml:space="preserve"> О</w:t>
      </w:r>
      <w:proofErr w:type="gramEnd"/>
      <w:r w:rsidR="007F7906" w:rsidRPr="005A749C">
        <w:rPr>
          <w:rFonts w:ascii="Times New Roman" w:eastAsia="Times New Roman" w:hAnsi="Times New Roman" w:cs="Times New Roman"/>
          <w:color w:val="000000"/>
          <w:sz w:val="28"/>
          <w:szCs w:val="28"/>
          <w:lang w:eastAsia="ru-RU"/>
        </w:rPr>
        <w:t>, и наконец, ученик П. Следующий шаг состоит в том, что учитель обращается последовательно к ученикам О, М и Н (т. е. в обратном порядке) с новым вопросом: «Как бы ты теперь ответил на вопрос?»</w:t>
      </w:r>
      <w:r w:rsidR="007F7906" w:rsidRPr="005A749C">
        <w:rPr>
          <w:rFonts w:ascii="Times New Roman" w:eastAsia="Times New Roman" w:hAnsi="Times New Roman" w:cs="Times New Roman"/>
          <w:color w:val="000000"/>
          <w:sz w:val="28"/>
          <w:szCs w:val="28"/>
          <w:lang w:eastAsia="ru-RU"/>
        </w:rPr>
        <w:br/>
      </w:r>
      <w:r w:rsidR="007F7906" w:rsidRPr="005A749C">
        <w:rPr>
          <w:rFonts w:ascii="Times New Roman" w:eastAsia="Times New Roman" w:hAnsi="Times New Roman" w:cs="Times New Roman"/>
          <w:color w:val="000000"/>
          <w:sz w:val="28"/>
          <w:szCs w:val="28"/>
          <w:lang w:eastAsia="ru-RU"/>
        </w:rPr>
        <w:lastRenderedPageBreak/>
        <w:t xml:space="preserve">Ученики, поставленные перед фактом, что им придется, выслушав правильный ответ, повторить его, когда до него дойдет очередь, проговаривают ответ во внутреннем плане несколько раз. При этом самый слабый ученик проделывает это больше других и в каждом новом подходе имеет возможность уточнить свой ответ. Так создается ситуация, когда на уроке ученик </w:t>
      </w:r>
      <w:proofErr w:type="spellStart"/>
      <w:r w:rsidR="007F7906" w:rsidRPr="005A749C">
        <w:rPr>
          <w:rFonts w:ascii="Times New Roman" w:eastAsia="Times New Roman" w:hAnsi="Times New Roman" w:cs="Times New Roman"/>
          <w:color w:val="000000"/>
          <w:sz w:val="28"/>
          <w:szCs w:val="28"/>
          <w:lang w:eastAsia="ru-RU"/>
        </w:rPr>
        <w:t>учитСЯ</w:t>
      </w:r>
      <w:proofErr w:type="spellEnd"/>
      <w:r w:rsidR="007F7906" w:rsidRPr="005A749C">
        <w:rPr>
          <w:rFonts w:ascii="Times New Roman" w:eastAsia="Times New Roman" w:hAnsi="Times New Roman" w:cs="Times New Roman"/>
          <w:color w:val="000000"/>
          <w:sz w:val="28"/>
          <w:szCs w:val="28"/>
          <w:lang w:eastAsia="ru-RU"/>
        </w:rPr>
        <w:t>. Если такой прием используется систематически, он становится привычным для детей и дает весьма ощутимые результаты, осознаваемые не только учителем, но и прежде всего самим учеником.</w:t>
      </w:r>
      <w:r w:rsidR="007F7906" w:rsidRPr="005A749C">
        <w:rPr>
          <w:rFonts w:ascii="Times New Roman" w:eastAsia="Times New Roman" w:hAnsi="Times New Roman" w:cs="Times New Roman"/>
          <w:color w:val="000000"/>
          <w:sz w:val="28"/>
          <w:szCs w:val="28"/>
          <w:lang w:eastAsia="ru-RU"/>
        </w:rPr>
        <w:br/>
        <w:t>Отметим главное преимущество устного опроса перед письменными работами – это непосредственный контакт с учащимися, в ходе которого есть возможность ставить вопросы в зависимости от ответа ученика, исправлять ошибки, корректировать знания, отмечать положительные стороны ответа, оказывать ученику моральную поддержку.</w:t>
      </w:r>
      <w:r w:rsidR="007F7906" w:rsidRPr="005A749C">
        <w:rPr>
          <w:rFonts w:ascii="Times New Roman" w:eastAsia="Times New Roman" w:hAnsi="Times New Roman" w:cs="Times New Roman"/>
          <w:color w:val="000000"/>
          <w:sz w:val="28"/>
          <w:szCs w:val="28"/>
          <w:lang w:eastAsia="ru-RU"/>
        </w:rPr>
        <w:br/>
        <w:t>Систематический характер устного опроса позволяет отслеживать динамику продвижения учащихся вперед.</w:t>
      </w:r>
      <w:r w:rsidR="007F7906" w:rsidRPr="005A749C">
        <w:rPr>
          <w:rFonts w:ascii="Times New Roman" w:eastAsia="Times New Roman" w:hAnsi="Times New Roman" w:cs="Times New Roman"/>
          <w:color w:val="000000"/>
          <w:sz w:val="28"/>
          <w:szCs w:val="28"/>
          <w:lang w:eastAsia="ru-RU"/>
        </w:rPr>
        <w:br/>
        <w:t> </w:t>
      </w:r>
      <w:r w:rsidR="007F7906" w:rsidRPr="005A749C">
        <w:rPr>
          <w:rFonts w:ascii="Times New Roman" w:eastAsia="Times New Roman" w:hAnsi="Times New Roman" w:cs="Times New Roman"/>
          <w:color w:val="000000"/>
          <w:sz w:val="28"/>
          <w:szCs w:val="28"/>
          <w:lang w:eastAsia="ru-RU"/>
        </w:rPr>
        <w:br/>
        <w:t>Письменный опрос проводится, когда нужно проверить знание определений, формулировок законов, способов решения учебных задач, готовность ориентироваться в конкретных правилах и закономерностях и т. п. При проведении письменного опроса очень важен фактор времени. Обычно проводятся динамические опросы продолжительностью 5–10 минут, кратковременные – 15–20 минут и длительные – 40–45 минут.</w:t>
      </w:r>
      <w:r w:rsidR="007F7906" w:rsidRPr="005A749C">
        <w:rPr>
          <w:rFonts w:ascii="Times New Roman" w:eastAsia="Times New Roman" w:hAnsi="Times New Roman" w:cs="Times New Roman"/>
          <w:color w:val="000000"/>
          <w:sz w:val="28"/>
          <w:szCs w:val="28"/>
          <w:lang w:eastAsia="ru-RU"/>
        </w:rPr>
        <w:br/>
        <w:t>В табл. 1 представлены сведения о традиционных формах письменного опроса и их целевом назначении, а также краткое описание опроса и его примерная продолжительность.</w:t>
      </w:r>
    </w:p>
    <w:p w:rsidR="007F7906" w:rsidRPr="005A749C" w:rsidRDefault="007F7906" w:rsidP="007F7906">
      <w:pPr>
        <w:spacing w:after="0" w:line="240" w:lineRule="auto"/>
        <w:jc w:val="right"/>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i/>
          <w:iCs/>
          <w:color w:val="000000"/>
          <w:sz w:val="28"/>
          <w:szCs w:val="28"/>
          <w:lang w:eastAsia="ru-RU"/>
        </w:rPr>
        <w:t>Таблица 1</w:t>
      </w:r>
    </w:p>
    <w:p w:rsidR="007F7906" w:rsidRPr="005A749C" w:rsidRDefault="007F7906" w:rsidP="007F7906">
      <w:pPr>
        <w:spacing w:after="0" w:line="240" w:lineRule="auto"/>
        <w:jc w:val="center"/>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Письменный опрос</w:t>
      </w:r>
    </w:p>
    <w:tbl>
      <w:tblPr>
        <w:tblW w:w="10688" w:type="dxa"/>
        <w:jc w:val="center"/>
        <w:tblInd w:w="-13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9"/>
        <w:gridCol w:w="4648"/>
        <w:gridCol w:w="1048"/>
        <w:gridCol w:w="4183"/>
      </w:tblGrid>
      <w:tr w:rsidR="007F7906" w:rsidRPr="005A749C" w:rsidTr="005A749C">
        <w:trPr>
          <w:jc w:val="center"/>
        </w:trPr>
        <w:tc>
          <w:tcPr>
            <w:tcW w:w="8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w:t>
            </w:r>
            <w:r w:rsidRPr="005A749C">
              <w:rPr>
                <w:rFonts w:ascii="Times New Roman" w:eastAsia="Times New Roman" w:hAnsi="Times New Roman" w:cs="Times New Roman"/>
                <w:color w:val="000000"/>
                <w:sz w:val="28"/>
                <w:szCs w:val="28"/>
                <w:lang w:eastAsia="ru-RU"/>
              </w:rPr>
              <w:br/>
            </w:r>
            <w:proofErr w:type="spellStart"/>
            <w:proofErr w:type="gramStart"/>
            <w:r w:rsidRPr="005A749C">
              <w:rPr>
                <w:rFonts w:ascii="Times New Roman" w:eastAsia="Times New Roman" w:hAnsi="Times New Roman" w:cs="Times New Roman"/>
                <w:b/>
                <w:bCs/>
                <w:color w:val="000000"/>
                <w:sz w:val="28"/>
                <w:szCs w:val="28"/>
                <w:lang w:eastAsia="ru-RU"/>
              </w:rPr>
              <w:t>п</w:t>
            </w:r>
            <w:proofErr w:type="spellEnd"/>
            <w:proofErr w:type="gramEnd"/>
            <w:r w:rsidRPr="005A749C">
              <w:rPr>
                <w:rFonts w:ascii="Times New Roman" w:eastAsia="Times New Roman" w:hAnsi="Times New Roman" w:cs="Times New Roman"/>
                <w:b/>
                <w:bCs/>
                <w:color w:val="000000"/>
                <w:sz w:val="28"/>
                <w:szCs w:val="28"/>
                <w:lang w:eastAsia="ru-RU"/>
              </w:rPr>
              <w:t>/</w:t>
            </w:r>
            <w:proofErr w:type="spellStart"/>
            <w:r w:rsidRPr="005A749C">
              <w:rPr>
                <w:rFonts w:ascii="Times New Roman" w:eastAsia="Times New Roman" w:hAnsi="Times New Roman" w:cs="Times New Roman"/>
                <w:b/>
                <w:bCs/>
                <w:color w:val="000000"/>
                <w:sz w:val="28"/>
                <w:szCs w:val="28"/>
                <w:lang w:eastAsia="ru-RU"/>
              </w:rPr>
              <w:t>п</w:t>
            </w:r>
            <w:proofErr w:type="spellEnd"/>
          </w:p>
        </w:tc>
        <w:tc>
          <w:tcPr>
            <w:tcW w:w="46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Форма/цель</w:t>
            </w:r>
          </w:p>
        </w:tc>
        <w:tc>
          <w:tcPr>
            <w:tcW w:w="1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Время</w:t>
            </w:r>
          </w:p>
        </w:tc>
        <w:tc>
          <w:tcPr>
            <w:tcW w:w="41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Описание</w:t>
            </w:r>
          </w:p>
        </w:tc>
      </w:tr>
      <w:tr w:rsidR="007F7906" w:rsidRPr="005A749C" w:rsidTr="005A749C">
        <w:trPr>
          <w:jc w:val="center"/>
        </w:trPr>
        <w:tc>
          <w:tcPr>
            <w:tcW w:w="8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1</w:t>
            </w:r>
          </w:p>
        </w:tc>
        <w:tc>
          <w:tcPr>
            <w:tcW w:w="46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5A749C" w:rsidRDefault="007F7906" w:rsidP="005A749C">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Диктант </w:t>
            </w:r>
            <w:r w:rsidRPr="005A749C">
              <w:rPr>
                <w:rFonts w:ascii="Times New Roman" w:eastAsia="Times New Roman" w:hAnsi="Times New Roman" w:cs="Times New Roman"/>
                <w:color w:val="000000"/>
                <w:sz w:val="28"/>
                <w:szCs w:val="28"/>
                <w:lang w:eastAsia="ru-RU"/>
              </w:rPr>
              <w:br/>
              <w:t> </w:t>
            </w:r>
          </w:p>
          <w:p w:rsidR="007F7906" w:rsidRDefault="007F7906" w:rsidP="005A749C">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br/>
              <w:t>·      контроль усвоения текущего материала;</w:t>
            </w:r>
            <w:r w:rsidRPr="005A749C">
              <w:rPr>
                <w:rFonts w:ascii="Times New Roman" w:eastAsia="Times New Roman" w:hAnsi="Times New Roman" w:cs="Times New Roman"/>
                <w:color w:val="000000"/>
                <w:sz w:val="28"/>
                <w:szCs w:val="28"/>
                <w:lang w:eastAsia="ru-RU"/>
              </w:rPr>
              <w:br/>
              <w:t>·      выявление готовности к восприятию нового материала;</w:t>
            </w:r>
            <w:r w:rsidRPr="005A749C">
              <w:rPr>
                <w:rFonts w:ascii="Times New Roman" w:eastAsia="Times New Roman" w:hAnsi="Times New Roman" w:cs="Times New Roman"/>
                <w:color w:val="000000"/>
                <w:sz w:val="28"/>
                <w:szCs w:val="28"/>
                <w:lang w:eastAsia="ru-RU"/>
              </w:rPr>
              <w:br/>
              <w:t>·      проверка домашнего задания</w:t>
            </w:r>
          </w:p>
          <w:p w:rsidR="005A749C" w:rsidRDefault="005A749C" w:rsidP="005A749C">
            <w:pPr>
              <w:spacing w:after="0" w:line="240" w:lineRule="auto"/>
              <w:rPr>
                <w:rFonts w:ascii="Times New Roman" w:eastAsia="Times New Roman" w:hAnsi="Times New Roman" w:cs="Times New Roman"/>
                <w:color w:val="000000"/>
                <w:sz w:val="28"/>
                <w:szCs w:val="28"/>
                <w:lang w:eastAsia="ru-RU"/>
              </w:rPr>
            </w:pPr>
          </w:p>
          <w:p w:rsidR="005A749C" w:rsidRDefault="005A749C" w:rsidP="005A749C">
            <w:pPr>
              <w:spacing w:after="0" w:line="240" w:lineRule="auto"/>
              <w:rPr>
                <w:rFonts w:ascii="Times New Roman" w:eastAsia="Times New Roman" w:hAnsi="Times New Roman" w:cs="Times New Roman"/>
                <w:color w:val="000000"/>
                <w:sz w:val="28"/>
                <w:szCs w:val="28"/>
                <w:lang w:eastAsia="ru-RU"/>
              </w:rPr>
            </w:pPr>
          </w:p>
          <w:p w:rsidR="005A749C" w:rsidRPr="005A749C" w:rsidRDefault="005A749C" w:rsidP="005A749C">
            <w:pPr>
              <w:spacing w:after="0" w:line="240" w:lineRule="auto"/>
              <w:rPr>
                <w:rFonts w:ascii="Times New Roman" w:eastAsia="Times New Roman" w:hAnsi="Times New Roman" w:cs="Times New Roman"/>
                <w:color w:val="000000"/>
                <w:sz w:val="28"/>
                <w:szCs w:val="28"/>
                <w:lang w:eastAsia="ru-RU"/>
              </w:rPr>
            </w:pPr>
          </w:p>
        </w:tc>
        <w:tc>
          <w:tcPr>
            <w:tcW w:w="1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10 мин</w:t>
            </w:r>
          </w:p>
        </w:tc>
        <w:tc>
          <w:tcPr>
            <w:tcW w:w="41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Проводится:</w:t>
            </w:r>
            <w:r w:rsidRPr="005A749C">
              <w:rPr>
                <w:rFonts w:ascii="Times New Roman" w:eastAsia="Times New Roman" w:hAnsi="Times New Roman" w:cs="Times New Roman"/>
                <w:color w:val="000000"/>
                <w:sz w:val="28"/>
                <w:szCs w:val="28"/>
                <w:lang w:eastAsia="ru-RU"/>
              </w:rPr>
              <w:br/>
              <w:t>·      в начале урока;</w:t>
            </w:r>
            <w:r w:rsidRPr="005A749C">
              <w:rPr>
                <w:rFonts w:ascii="Times New Roman" w:eastAsia="Times New Roman" w:hAnsi="Times New Roman" w:cs="Times New Roman"/>
                <w:color w:val="000000"/>
                <w:sz w:val="28"/>
                <w:szCs w:val="28"/>
                <w:lang w:eastAsia="ru-RU"/>
              </w:rPr>
              <w:br/>
              <w:t>·      2 варианта.</w:t>
            </w:r>
            <w:r w:rsidRPr="005A749C">
              <w:rPr>
                <w:rFonts w:ascii="Times New Roman" w:eastAsia="Times New Roman" w:hAnsi="Times New Roman" w:cs="Times New Roman"/>
                <w:color w:val="000000"/>
                <w:sz w:val="28"/>
                <w:szCs w:val="28"/>
                <w:lang w:eastAsia="ru-RU"/>
              </w:rPr>
              <w:br/>
            </w:r>
            <w:proofErr w:type="gramStart"/>
            <w:r w:rsidRPr="005A749C">
              <w:rPr>
                <w:rFonts w:ascii="Times New Roman" w:eastAsia="Times New Roman" w:hAnsi="Times New Roman" w:cs="Times New Roman"/>
                <w:color w:val="000000"/>
                <w:sz w:val="28"/>
                <w:szCs w:val="28"/>
                <w:lang w:eastAsia="ru-RU"/>
              </w:rPr>
              <w:t>Текст вопросов:</w:t>
            </w:r>
            <w:r w:rsidRPr="005A749C">
              <w:rPr>
                <w:rFonts w:ascii="Times New Roman" w:eastAsia="Times New Roman" w:hAnsi="Times New Roman" w:cs="Times New Roman"/>
                <w:color w:val="000000"/>
                <w:sz w:val="28"/>
                <w:szCs w:val="28"/>
                <w:lang w:eastAsia="ru-RU"/>
              </w:rPr>
              <w:br/>
              <w:t>·      простой, лаконичный;</w:t>
            </w:r>
            <w:r w:rsidRPr="005A749C">
              <w:rPr>
                <w:rFonts w:ascii="Times New Roman" w:eastAsia="Times New Roman" w:hAnsi="Times New Roman" w:cs="Times New Roman"/>
                <w:color w:val="000000"/>
                <w:sz w:val="28"/>
                <w:szCs w:val="28"/>
                <w:lang w:eastAsia="ru-RU"/>
              </w:rPr>
              <w:br/>
              <w:t>·      легко воспринимаемый на слух;</w:t>
            </w:r>
            <w:r w:rsidRPr="005A749C">
              <w:rPr>
                <w:rFonts w:ascii="Times New Roman" w:eastAsia="Times New Roman" w:hAnsi="Times New Roman" w:cs="Times New Roman"/>
                <w:color w:val="000000"/>
                <w:sz w:val="28"/>
                <w:szCs w:val="28"/>
                <w:lang w:eastAsia="ru-RU"/>
              </w:rPr>
              <w:br/>
              <w:t>·      требующий краткого ответа (формула, формулировка, продолжение предложения, схема, график, вычисления только на прямую подстановку в формулу и т. п.).</w:t>
            </w:r>
            <w:proofErr w:type="gramEnd"/>
            <w:r w:rsidRPr="005A749C">
              <w:rPr>
                <w:rFonts w:ascii="Times New Roman" w:eastAsia="Times New Roman" w:hAnsi="Times New Roman" w:cs="Times New Roman"/>
                <w:color w:val="000000"/>
                <w:sz w:val="28"/>
                <w:szCs w:val="28"/>
                <w:lang w:eastAsia="ru-RU"/>
              </w:rPr>
              <w:br/>
              <w:t xml:space="preserve">Пауза между вопросами </w:t>
            </w:r>
            <w:r w:rsidRPr="005A749C">
              <w:rPr>
                <w:rFonts w:ascii="Times New Roman" w:eastAsia="Times New Roman" w:hAnsi="Times New Roman" w:cs="Times New Roman"/>
                <w:color w:val="000000"/>
                <w:sz w:val="28"/>
                <w:szCs w:val="28"/>
                <w:lang w:eastAsia="ru-RU"/>
              </w:rPr>
              <w:lastRenderedPageBreak/>
              <w:t>достаточна для записи ответа учащимися (установить опытным путем)</w:t>
            </w:r>
          </w:p>
        </w:tc>
      </w:tr>
      <w:tr w:rsidR="007F7906" w:rsidRPr="005A749C" w:rsidTr="005A749C">
        <w:trPr>
          <w:jc w:val="center"/>
        </w:trPr>
        <w:tc>
          <w:tcPr>
            <w:tcW w:w="8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lastRenderedPageBreak/>
              <w:t>2</w:t>
            </w:r>
          </w:p>
        </w:tc>
        <w:tc>
          <w:tcPr>
            <w:tcW w:w="46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Самостоятельная работа</w:t>
            </w:r>
            <w:r w:rsidRPr="005A749C">
              <w:rPr>
                <w:rFonts w:ascii="Times New Roman" w:eastAsia="Times New Roman" w:hAnsi="Times New Roman" w:cs="Times New Roman"/>
                <w:color w:val="000000"/>
                <w:sz w:val="28"/>
                <w:szCs w:val="28"/>
                <w:lang w:eastAsia="ru-RU"/>
              </w:rPr>
              <w:br/>
              <w:t> </w:t>
            </w:r>
            <w:r w:rsidRPr="005A749C">
              <w:rPr>
                <w:rFonts w:ascii="Times New Roman" w:eastAsia="Times New Roman" w:hAnsi="Times New Roman" w:cs="Times New Roman"/>
                <w:color w:val="000000"/>
                <w:sz w:val="28"/>
                <w:szCs w:val="28"/>
                <w:lang w:eastAsia="ru-RU"/>
              </w:rPr>
              <w:br/>
              <w:t>·      контроль усвоения текущего материала;</w:t>
            </w:r>
            <w:r w:rsidRPr="005A749C">
              <w:rPr>
                <w:rFonts w:ascii="Times New Roman" w:eastAsia="Times New Roman" w:hAnsi="Times New Roman" w:cs="Times New Roman"/>
                <w:color w:val="000000"/>
                <w:sz w:val="28"/>
                <w:szCs w:val="28"/>
                <w:lang w:eastAsia="ru-RU"/>
              </w:rPr>
              <w:br/>
              <w:t>·      закрепление изученного материала;</w:t>
            </w:r>
            <w:r w:rsidRPr="005A749C">
              <w:rPr>
                <w:rFonts w:ascii="Times New Roman" w:eastAsia="Times New Roman" w:hAnsi="Times New Roman" w:cs="Times New Roman"/>
                <w:color w:val="000000"/>
                <w:sz w:val="28"/>
                <w:szCs w:val="28"/>
                <w:lang w:eastAsia="ru-RU"/>
              </w:rPr>
              <w:br/>
              <w:t>·      выявление умения работать с учебным текстом (изучение нового материала);</w:t>
            </w:r>
            <w:r w:rsidRPr="005A749C">
              <w:rPr>
                <w:rFonts w:ascii="Times New Roman" w:eastAsia="Times New Roman" w:hAnsi="Times New Roman" w:cs="Times New Roman"/>
                <w:color w:val="000000"/>
                <w:sz w:val="28"/>
                <w:szCs w:val="28"/>
                <w:lang w:eastAsia="ru-RU"/>
              </w:rPr>
              <w:br/>
              <w:t>·      выявление умения выявлять структурные элементы учебной информации</w:t>
            </w:r>
          </w:p>
        </w:tc>
        <w:tc>
          <w:tcPr>
            <w:tcW w:w="1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10–20 мин</w:t>
            </w:r>
          </w:p>
        </w:tc>
        <w:tc>
          <w:tcPr>
            <w:tcW w:w="41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Проводится:</w:t>
            </w:r>
            <w:r w:rsidRPr="005A749C">
              <w:rPr>
                <w:rFonts w:ascii="Times New Roman" w:eastAsia="Times New Roman" w:hAnsi="Times New Roman" w:cs="Times New Roman"/>
                <w:color w:val="000000"/>
                <w:sz w:val="28"/>
                <w:szCs w:val="28"/>
                <w:lang w:eastAsia="ru-RU"/>
              </w:rPr>
              <w:br/>
              <w:t>·      в начале урока или в конце урока;</w:t>
            </w:r>
            <w:r w:rsidRPr="005A749C">
              <w:rPr>
                <w:rFonts w:ascii="Times New Roman" w:eastAsia="Times New Roman" w:hAnsi="Times New Roman" w:cs="Times New Roman"/>
                <w:color w:val="000000"/>
                <w:sz w:val="28"/>
                <w:szCs w:val="28"/>
                <w:lang w:eastAsia="ru-RU"/>
              </w:rPr>
              <w:br/>
              <w:t>·      2 варианта;</w:t>
            </w:r>
            <w:r w:rsidRPr="005A749C">
              <w:rPr>
                <w:rFonts w:ascii="Times New Roman" w:eastAsia="Times New Roman" w:hAnsi="Times New Roman" w:cs="Times New Roman"/>
                <w:color w:val="000000"/>
                <w:sz w:val="28"/>
                <w:szCs w:val="28"/>
                <w:lang w:eastAsia="ru-RU"/>
              </w:rPr>
              <w:br/>
              <w:t>·      без вариантов, общая для всех.</w:t>
            </w:r>
            <w:r w:rsidRPr="005A749C">
              <w:rPr>
                <w:rFonts w:ascii="Times New Roman" w:eastAsia="Times New Roman" w:hAnsi="Times New Roman" w:cs="Times New Roman"/>
                <w:color w:val="000000"/>
                <w:sz w:val="28"/>
                <w:szCs w:val="28"/>
                <w:lang w:eastAsia="ru-RU"/>
              </w:rPr>
              <w:br/>
            </w:r>
            <w:proofErr w:type="gramStart"/>
            <w:r w:rsidRPr="005A749C">
              <w:rPr>
                <w:rFonts w:ascii="Times New Roman" w:eastAsia="Times New Roman" w:hAnsi="Times New Roman" w:cs="Times New Roman"/>
                <w:color w:val="000000"/>
                <w:sz w:val="28"/>
                <w:szCs w:val="28"/>
                <w:lang w:eastAsia="ru-RU"/>
              </w:rPr>
              <w:t>Задания для работы:</w:t>
            </w:r>
            <w:r w:rsidRPr="005A749C">
              <w:rPr>
                <w:rFonts w:ascii="Times New Roman" w:eastAsia="Times New Roman" w:hAnsi="Times New Roman" w:cs="Times New Roman"/>
                <w:color w:val="000000"/>
                <w:sz w:val="28"/>
                <w:szCs w:val="28"/>
                <w:lang w:eastAsia="ru-RU"/>
              </w:rPr>
              <w:br/>
              <w:t>·      из задачника номера задач, аналогичных разобранным в классе, и с элементами усложнения;</w:t>
            </w:r>
            <w:r w:rsidRPr="005A749C">
              <w:rPr>
                <w:rFonts w:ascii="Times New Roman" w:eastAsia="Times New Roman" w:hAnsi="Times New Roman" w:cs="Times New Roman"/>
                <w:color w:val="000000"/>
                <w:sz w:val="28"/>
                <w:szCs w:val="28"/>
                <w:lang w:eastAsia="ru-RU"/>
              </w:rPr>
              <w:br/>
              <w:t>·      задача с развивающимся содержанием;</w:t>
            </w:r>
            <w:r w:rsidRPr="005A749C">
              <w:rPr>
                <w:rFonts w:ascii="Times New Roman" w:eastAsia="Times New Roman" w:hAnsi="Times New Roman" w:cs="Times New Roman"/>
                <w:color w:val="000000"/>
                <w:sz w:val="28"/>
                <w:szCs w:val="28"/>
                <w:lang w:eastAsia="ru-RU"/>
              </w:rPr>
              <w:br/>
              <w:t>·      текст, составление таблиц (заготовки);</w:t>
            </w:r>
            <w:r w:rsidRPr="005A749C">
              <w:rPr>
                <w:rFonts w:ascii="Times New Roman" w:eastAsia="Times New Roman" w:hAnsi="Times New Roman" w:cs="Times New Roman"/>
                <w:color w:val="000000"/>
                <w:sz w:val="28"/>
                <w:szCs w:val="28"/>
                <w:lang w:eastAsia="ru-RU"/>
              </w:rPr>
              <w:br/>
              <w:t>·      текст, составление кластера;</w:t>
            </w:r>
            <w:r w:rsidRPr="005A749C">
              <w:rPr>
                <w:rFonts w:ascii="Times New Roman" w:eastAsia="Times New Roman" w:hAnsi="Times New Roman" w:cs="Times New Roman"/>
                <w:color w:val="000000"/>
                <w:sz w:val="28"/>
                <w:szCs w:val="28"/>
                <w:lang w:eastAsia="ru-RU"/>
              </w:rPr>
              <w:br/>
              <w:t>·      текст, составление графа или СЛС</w:t>
            </w:r>
            <w:proofErr w:type="gramEnd"/>
          </w:p>
        </w:tc>
      </w:tr>
      <w:tr w:rsidR="007F7906" w:rsidRPr="005A749C" w:rsidTr="005A749C">
        <w:trPr>
          <w:jc w:val="center"/>
        </w:trPr>
        <w:tc>
          <w:tcPr>
            <w:tcW w:w="8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3</w:t>
            </w:r>
          </w:p>
        </w:tc>
        <w:tc>
          <w:tcPr>
            <w:tcW w:w="46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Практическая работа</w:t>
            </w:r>
            <w:r w:rsidRPr="005A749C">
              <w:rPr>
                <w:rFonts w:ascii="Times New Roman" w:eastAsia="Times New Roman" w:hAnsi="Times New Roman" w:cs="Times New Roman"/>
                <w:color w:val="000000"/>
                <w:sz w:val="28"/>
                <w:szCs w:val="28"/>
                <w:lang w:eastAsia="ru-RU"/>
              </w:rPr>
              <w:br/>
              <w:t> </w:t>
            </w:r>
            <w:r w:rsidRPr="005A749C">
              <w:rPr>
                <w:rFonts w:ascii="Times New Roman" w:eastAsia="Times New Roman" w:hAnsi="Times New Roman" w:cs="Times New Roman"/>
                <w:color w:val="000000"/>
                <w:sz w:val="28"/>
                <w:szCs w:val="28"/>
                <w:lang w:eastAsia="ru-RU"/>
              </w:rPr>
              <w:br/>
              <w:t>·      закрепление теоретических знаний;</w:t>
            </w:r>
            <w:r w:rsidRPr="005A749C">
              <w:rPr>
                <w:rFonts w:ascii="Times New Roman" w:eastAsia="Times New Roman" w:hAnsi="Times New Roman" w:cs="Times New Roman"/>
                <w:color w:val="000000"/>
                <w:sz w:val="28"/>
                <w:szCs w:val="28"/>
                <w:lang w:eastAsia="ru-RU"/>
              </w:rPr>
              <w:br/>
              <w:t>·      отработка конкретных умений (наблюдать, описывать объект или явление);</w:t>
            </w:r>
            <w:r w:rsidRPr="005A749C">
              <w:rPr>
                <w:rFonts w:ascii="Times New Roman" w:eastAsia="Times New Roman" w:hAnsi="Times New Roman" w:cs="Times New Roman"/>
                <w:color w:val="000000"/>
                <w:sz w:val="28"/>
                <w:szCs w:val="28"/>
                <w:lang w:eastAsia="ru-RU"/>
              </w:rPr>
              <w:br/>
              <w:t>·      отработка конкретных умений (сборка электрической цепи и т. п.);</w:t>
            </w:r>
            <w:r w:rsidRPr="005A749C">
              <w:rPr>
                <w:rFonts w:ascii="Times New Roman" w:eastAsia="Times New Roman" w:hAnsi="Times New Roman" w:cs="Times New Roman"/>
                <w:color w:val="000000"/>
                <w:sz w:val="28"/>
                <w:szCs w:val="28"/>
                <w:lang w:eastAsia="ru-RU"/>
              </w:rPr>
              <w:br/>
              <w:t>·      отработка конкретных умений (компьютерный эксперимент, подготовка слайда презентации и т. п.)</w:t>
            </w:r>
          </w:p>
        </w:tc>
        <w:tc>
          <w:tcPr>
            <w:tcW w:w="1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10–20 мин</w:t>
            </w:r>
          </w:p>
        </w:tc>
        <w:tc>
          <w:tcPr>
            <w:tcW w:w="41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Проводится:</w:t>
            </w:r>
            <w:r w:rsidRPr="005A749C">
              <w:rPr>
                <w:rFonts w:ascii="Times New Roman" w:eastAsia="Times New Roman" w:hAnsi="Times New Roman" w:cs="Times New Roman"/>
                <w:color w:val="000000"/>
                <w:sz w:val="28"/>
                <w:szCs w:val="28"/>
                <w:lang w:eastAsia="ru-RU"/>
              </w:rPr>
              <w:br/>
              <w:t>·      на любом этапе урока, кроме начала урока;</w:t>
            </w:r>
            <w:r w:rsidRPr="005A749C">
              <w:rPr>
                <w:rFonts w:ascii="Times New Roman" w:eastAsia="Times New Roman" w:hAnsi="Times New Roman" w:cs="Times New Roman"/>
                <w:color w:val="000000"/>
                <w:sz w:val="28"/>
                <w:szCs w:val="28"/>
                <w:lang w:eastAsia="ru-RU"/>
              </w:rPr>
              <w:br/>
              <w:t>·      возможна индивидуальная работа, работа в паре и групповая работа.</w:t>
            </w:r>
            <w:r w:rsidRPr="005A749C">
              <w:rPr>
                <w:rFonts w:ascii="Times New Roman" w:eastAsia="Times New Roman" w:hAnsi="Times New Roman" w:cs="Times New Roman"/>
                <w:color w:val="000000"/>
                <w:sz w:val="28"/>
                <w:szCs w:val="28"/>
                <w:lang w:eastAsia="ru-RU"/>
              </w:rPr>
              <w:br/>
              <w:t>Задания для работы:</w:t>
            </w:r>
            <w:r w:rsidRPr="005A749C">
              <w:rPr>
                <w:rFonts w:ascii="Times New Roman" w:eastAsia="Times New Roman" w:hAnsi="Times New Roman" w:cs="Times New Roman"/>
                <w:color w:val="000000"/>
                <w:sz w:val="28"/>
                <w:szCs w:val="28"/>
                <w:lang w:eastAsia="ru-RU"/>
              </w:rPr>
              <w:br/>
              <w:t>·      одинаковые задания, предполагающие разные способы выполнения;</w:t>
            </w:r>
            <w:r w:rsidRPr="005A749C">
              <w:rPr>
                <w:rFonts w:ascii="Times New Roman" w:eastAsia="Times New Roman" w:hAnsi="Times New Roman" w:cs="Times New Roman"/>
                <w:color w:val="000000"/>
                <w:sz w:val="28"/>
                <w:szCs w:val="28"/>
                <w:lang w:eastAsia="ru-RU"/>
              </w:rPr>
              <w:br/>
              <w:t>·      разные задания, предполагающие один и тот же способ выполнения</w:t>
            </w:r>
          </w:p>
        </w:tc>
      </w:tr>
      <w:tr w:rsidR="007F7906" w:rsidRPr="005A749C" w:rsidTr="005A749C">
        <w:trPr>
          <w:jc w:val="center"/>
        </w:trPr>
        <w:tc>
          <w:tcPr>
            <w:tcW w:w="8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4</w:t>
            </w:r>
          </w:p>
        </w:tc>
        <w:tc>
          <w:tcPr>
            <w:tcW w:w="46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Лабораторная работа</w:t>
            </w:r>
            <w:r w:rsidRPr="005A749C">
              <w:rPr>
                <w:rFonts w:ascii="Times New Roman" w:eastAsia="Times New Roman" w:hAnsi="Times New Roman" w:cs="Times New Roman"/>
                <w:color w:val="000000"/>
                <w:sz w:val="28"/>
                <w:szCs w:val="28"/>
                <w:lang w:eastAsia="ru-RU"/>
              </w:rPr>
              <w:br/>
              <w:t> </w:t>
            </w:r>
            <w:r w:rsidRPr="005A749C">
              <w:rPr>
                <w:rFonts w:ascii="Times New Roman" w:eastAsia="Times New Roman" w:hAnsi="Times New Roman" w:cs="Times New Roman"/>
                <w:color w:val="000000"/>
                <w:sz w:val="28"/>
                <w:szCs w:val="28"/>
                <w:lang w:eastAsia="ru-RU"/>
              </w:rPr>
              <w:br/>
              <w:t>·      закрепление знаний;</w:t>
            </w:r>
            <w:r w:rsidRPr="005A749C">
              <w:rPr>
                <w:rFonts w:ascii="Times New Roman" w:eastAsia="Times New Roman" w:hAnsi="Times New Roman" w:cs="Times New Roman"/>
                <w:color w:val="000000"/>
                <w:sz w:val="28"/>
                <w:szCs w:val="28"/>
                <w:lang w:eastAsia="ru-RU"/>
              </w:rPr>
              <w:br/>
              <w:t>·      открытие нового знания;</w:t>
            </w:r>
            <w:r w:rsidRPr="005A749C">
              <w:rPr>
                <w:rFonts w:ascii="Times New Roman" w:eastAsia="Times New Roman" w:hAnsi="Times New Roman" w:cs="Times New Roman"/>
                <w:color w:val="000000"/>
                <w:sz w:val="28"/>
                <w:szCs w:val="28"/>
                <w:lang w:eastAsia="ru-RU"/>
              </w:rPr>
              <w:br/>
              <w:t>·      знание правил и процедур прямых измерений физических величин;</w:t>
            </w:r>
            <w:r w:rsidRPr="005A749C">
              <w:rPr>
                <w:rFonts w:ascii="Times New Roman" w:eastAsia="Times New Roman" w:hAnsi="Times New Roman" w:cs="Times New Roman"/>
                <w:color w:val="000000"/>
                <w:sz w:val="28"/>
                <w:szCs w:val="28"/>
                <w:lang w:eastAsia="ru-RU"/>
              </w:rPr>
              <w:br/>
              <w:t xml:space="preserve">·      знание правил и процедур косвенных измерений физических </w:t>
            </w:r>
            <w:r w:rsidRPr="005A749C">
              <w:rPr>
                <w:rFonts w:ascii="Times New Roman" w:eastAsia="Times New Roman" w:hAnsi="Times New Roman" w:cs="Times New Roman"/>
                <w:color w:val="000000"/>
                <w:sz w:val="28"/>
                <w:szCs w:val="28"/>
                <w:lang w:eastAsia="ru-RU"/>
              </w:rPr>
              <w:lastRenderedPageBreak/>
              <w:t>величин;</w:t>
            </w:r>
            <w:r w:rsidRPr="005A749C">
              <w:rPr>
                <w:rFonts w:ascii="Times New Roman" w:eastAsia="Times New Roman" w:hAnsi="Times New Roman" w:cs="Times New Roman"/>
                <w:color w:val="000000"/>
                <w:sz w:val="28"/>
                <w:szCs w:val="28"/>
                <w:lang w:eastAsia="ru-RU"/>
              </w:rPr>
              <w:br/>
              <w:t>·      умение пользоваться измерительными приборами и оборудованием кабинета физики;</w:t>
            </w:r>
            <w:r w:rsidRPr="005A749C">
              <w:rPr>
                <w:rFonts w:ascii="Times New Roman" w:eastAsia="Times New Roman" w:hAnsi="Times New Roman" w:cs="Times New Roman"/>
                <w:color w:val="000000"/>
                <w:sz w:val="28"/>
                <w:szCs w:val="28"/>
                <w:lang w:eastAsia="ru-RU"/>
              </w:rPr>
              <w:br/>
              <w:t>·      умение применять знания в новой ситуации</w:t>
            </w:r>
          </w:p>
        </w:tc>
        <w:tc>
          <w:tcPr>
            <w:tcW w:w="1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lastRenderedPageBreak/>
              <w:t>30–45 мин</w:t>
            </w:r>
          </w:p>
        </w:tc>
        <w:tc>
          <w:tcPr>
            <w:tcW w:w="41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Проводится:</w:t>
            </w:r>
            <w:r w:rsidRPr="005A749C">
              <w:rPr>
                <w:rFonts w:ascii="Times New Roman" w:eastAsia="Times New Roman" w:hAnsi="Times New Roman" w:cs="Times New Roman"/>
                <w:color w:val="000000"/>
                <w:sz w:val="28"/>
                <w:szCs w:val="28"/>
                <w:lang w:eastAsia="ru-RU"/>
              </w:rPr>
              <w:br/>
              <w:t>·      на любом этапе урока, кроме начала урока;</w:t>
            </w:r>
            <w:r w:rsidRPr="005A749C">
              <w:rPr>
                <w:rFonts w:ascii="Times New Roman" w:eastAsia="Times New Roman" w:hAnsi="Times New Roman" w:cs="Times New Roman"/>
                <w:color w:val="000000"/>
                <w:sz w:val="28"/>
                <w:szCs w:val="28"/>
                <w:lang w:eastAsia="ru-RU"/>
              </w:rPr>
              <w:br/>
              <w:t>·      возможна индивидуальная работа, работа в паре и групповая работа.</w:t>
            </w:r>
            <w:r w:rsidRPr="005A749C">
              <w:rPr>
                <w:rFonts w:ascii="Times New Roman" w:eastAsia="Times New Roman" w:hAnsi="Times New Roman" w:cs="Times New Roman"/>
                <w:color w:val="000000"/>
                <w:sz w:val="28"/>
                <w:szCs w:val="28"/>
                <w:lang w:eastAsia="ru-RU"/>
              </w:rPr>
              <w:br/>
              <w:t>Задания для работы:</w:t>
            </w:r>
            <w:r w:rsidRPr="005A749C">
              <w:rPr>
                <w:rFonts w:ascii="Times New Roman" w:eastAsia="Times New Roman" w:hAnsi="Times New Roman" w:cs="Times New Roman"/>
                <w:color w:val="000000"/>
                <w:sz w:val="28"/>
                <w:szCs w:val="28"/>
                <w:lang w:eastAsia="ru-RU"/>
              </w:rPr>
              <w:br/>
              <w:t>·      работа по готовой инструкции;</w:t>
            </w:r>
            <w:r w:rsidRPr="005A749C">
              <w:rPr>
                <w:rFonts w:ascii="Times New Roman" w:eastAsia="Times New Roman" w:hAnsi="Times New Roman" w:cs="Times New Roman"/>
                <w:color w:val="000000"/>
                <w:sz w:val="28"/>
                <w:szCs w:val="28"/>
                <w:lang w:eastAsia="ru-RU"/>
              </w:rPr>
              <w:br/>
            </w:r>
            <w:r w:rsidRPr="005A749C">
              <w:rPr>
                <w:rFonts w:ascii="Times New Roman" w:eastAsia="Times New Roman" w:hAnsi="Times New Roman" w:cs="Times New Roman"/>
                <w:color w:val="000000"/>
                <w:sz w:val="28"/>
                <w:szCs w:val="28"/>
                <w:lang w:eastAsia="ru-RU"/>
              </w:rPr>
              <w:lastRenderedPageBreak/>
              <w:t>·      работа по инструкции, разработанной коллективно;</w:t>
            </w:r>
            <w:r w:rsidRPr="005A749C">
              <w:rPr>
                <w:rFonts w:ascii="Times New Roman" w:eastAsia="Times New Roman" w:hAnsi="Times New Roman" w:cs="Times New Roman"/>
                <w:color w:val="000000"/>
                <w:sz w:val="28"/>
                <w:szCs w:val="28"/>
                <w:lang w:eastAsia="ru-RU"/>
              </w:rPr>
              <w:br/>
              <w:t>·      работа по инструкции, разработанной в группе;</w:t>
            </w:r>
            <w:r w:rsidRPr="005A749C">
              <w:rPr>
                <w:rFonts w:ascii="Times New Roman" w:eastAsia="Times New Roman" w:hAnsi="Times New Roman" w:cs="Times New Roman"/>
                <w:color w:val="000000"/>
                <w:sz w:val="28"/>
                <w:szCs w:val="28"/>
                <w:lang w:eastAsia="ru-RU"/>
              </w:rPr>
              <w:br/>
              <w:t>·      работа по инструкции, разработанной в паре;</w:t>
            </w:r>
            <w:r w:rsidRPr="005A749C">
              <w:rPr>
                <w:rFonts w:ascii="Times New Roman" w:eastAsia="Times New Roman" w:hAnsi="Times New Roman" w:cs="Times New Roman"/>
                <w:color w:val="000000"/>
                <w:sz w:val="28"/>
                <w:szCs w:val="28"/>
                <w:lang w:eastAsia="ru-RU"/>
              </w:rPr>
              <w:br/>
              <w:t>·      одно задание на одинаковом оборудовании;</w:t>
            </w:r>
            <w:r w:rsidRPr="005A749C">
              <w:rPr>
                <w:rFonts w:ascii="Times New Roman" w:eastAsia="Times New Roman" w:hAnsi="Times New Roman" w:cs="Times New Roman"/>
                <w:color w:val="000000"/>
                <w:sz w:val="28"/>
                <w:szCs w:val="28"/>
                <w:lang w:eastAsia="ru-RU"/>
              </w:rPr>
              <w:br/>
              <w:t>·      одно задание на разном оборудовании</w:t>
            </w:r>
          </w:p>
        </w:tc>
      </w:tr>
      <w:tr w:rsidR="007F7906" w:rsidRPr="005A749C" w:rsidTr="005A749C">
        <w:trPr>
          <w:jc w:val="center"/>
        </w:trPr>
        <w:tc>
          <w:tcPr>
            <w:tcW w:w="8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lastRenderedPageBreak/>
              <w:t>5</w:t>
            </w:r>
          </w:p>
        </w:tc>
        <w:tc>
          <w:tcPr>
            <w:tcW w:w="46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Тест </w:t>
            </w:r>
            <w:r w:rsidRPr="005A749C">
              <w:rPr>
                <w:rFonts w:ascii="Times New Roman" w:eastAsia="Times New Roman" w:hAnsi="Times New Roman" w:cs="Times New Roman"/>
                <w:color w:val="000000"/>
                <w:sz w:val="28"/>
                <w:szCs w:val="28"/>
                <w:lang w:eastAsia="ru-RU"/>
              </w:rPr>
              <w:br/>
              <w:t> </w:t>
            </w:r>
            <w:r w:rsidRPr="005A749C">
              <w:rPr>
                <w:rFonts w:ascii="Times New Roman" w:eastAsia="Times New Roman" w:hAnsi="Times New Roman" w:cs="Times New Roman"/>
                <w:color w:val="000000"/>
                <w:sz w:val="28"/>
                <w:szCs w:val="28"/>
                <w:lang w:eastAsia="ru-RU"/>
              </w:rPr>
              <w:br/>
              <w:t>·      выявление знаний и умений по текущему материалу;</w:t>
            </w:r>
            <w:r w:rsidRPr="005A749C">
              <w:rPr>
                <w:rFonts w:ascii="Times New Roman" w:eastAsia="Times New Roman" w:hAnsi="Times New Roman" w:cs="Times New Roman"/>
                <w:color w:val="000000"/>
                <w:sz w:val="28"/>
                <w:szCs w:val="28"/>
                <w:lang w:eastAsia="ru-RU"/>
              </w:rPr>
              <w:br/>
              <w:t>·      выявление остаточных знаний и умений;</w:t>
            </w:r>
            <w:r w:rsidRPr="005A749C">
              <w:rPr>
                <w:rFonts w:ascii="Times New Roman" w:eastAsia="Times New Roman" w:hAnsi="Times New Roman" w:cs="Times New Roman"/>
                <w:color w:val="000000"/>
                <w:sz w:val="28"/>
                <w:szCs w:val="28"/>
                <w:lang w:eastAsia="ru-RU"/>
              </w:rPr>
              <w:br/>
              <w:t>·      позволяет получить конкретные сведения о пробелах в знаниях;</w:t>
            </w:r>
            <w:r w:rsidRPr="005A749C">
              <w:rPr>
                <w:rFonts w:ascii="Times New Roman" w:eastAsia="Times New Roman" w:hAnsi="Times New Roman" w:cs="Times New Roman"/>
                <w:color w:val="000000"/>
                <w:sz w:val="28"/>
                <w:szCs w:val="28"/>
                <w:lang w:eastAsia="ru-RU"/>
              </w:rPr>
              <w:br/>
              <w:t>·      позволяет использовать процедуру взаимного контроля или самоконтроля при работе с эталоном</w:t>
            </w:r>
          </w:p>
        </w:tc>
        <w:tc>
          <w:tcPr>
            <w:tcW w:w="1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10–15 мин</w:t>
            </w:r>
          </w:p>
        </w:tc>
        <w:tc>
          <w:tcPr>
            <w:tcW w:w="41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Проводится:</w:t>
            </w:r>
            <w:r w:rsidRPr="005A749C">
              <w:rPr>
                <w:rFonts w:ascii="Times New Roman" w:eastAsia="Times New Roman" w:hAnsi="Times New Roman" w:cs="Times New Roman"/>
                <w:color w:val="000000"/>
                <w:sz w:val="28"/>
                <w:szCs w:val="28"/>
                <w:lang w:eastAsia="ru-RU"/>
              </w:rPr>
              <w:br/>
              <w:t>·      в любой промежуток времени на уроке;</w:t>
            </w:r>
            <w:r w:rsidRPr="005A749C">
              <w:rPr>
                <w:rFonts w:ascii="Times New Roman" w:eastAsia="Times New Roman" w:hAnsi="Times New Roman" w:cs="Times New Roman"/>
                <w:color w:val="000000"/>
                <w:sz w:val="28"/>
                <w:szCs w:val="28"/>
                <w:lang w:eastAsia="ru-RU"/>
              </w:rPr>
              <w:br/>
              <w:t>·      по вариантам;</w:t>
            </w:r>
            <w:r w:rsidRPr="005A749C">
              <w:rPr>
                <w:rFonts w:ascii="Times New Roman" w:eastAsia="Times New Roman" w:hAnsi="Times New Roman" w:cs="Times New Roman"/>
                <w:color w:val="000000"/>
                <w:sz w:val="28"/>
                <w:szCs w:val="28"/>
                <w:lang w:eastAsia="ru-RU"/>
              </w:rPr>
              <w:br/>
              <w:t>Задания для работы:</w:t>
            </w:r>
            <w:r w:rsidRPr="005A749C">
              <w:rPr>
                <w:rFonts w:ascii="Times New Roman" w:eastAsia="Times New Roman" w:hAnsi="Times New Roman" w:cs="Times New Roman"/>
                <w:color w:val="000000"/>
                <w:sz w:val="28"/>
                <w:szCs w:val="28"/>
                <w:lang w:eastAsia="ru-RU"/>
              </w:rPr>
              <w:br/>
              <w:t>·      открытый тест с выбором одного правильного ответа из четырех ответов;</w:t>
            </w:r>
            <w:r w:rsidRPr="005A749C">
              <w:rPr>
                <w:rFonts w:ascii="Times New Roman" w:eastAsia="Times New Roman" w:hAnsi="Times New Roman" w:cs="Times New Roman"/>
                <w:color w:val="000000"/>
                <w:sz w:val="28"/>
                <w:szCs w:val="28"/>
                <w:lang w:eastAsia="ru-RU"/>
              </w:rPr>
              <w:br/>
              <w:t>·      на соответствие, с записью ответа в виде числового кода;</w:t>
            </w:r>
            <w:r w:rsidRPr="005A749C">
              <w:rPr>
                <w:rFonts w:ascii="Times New Roman" w:eastAsia="Times New Roman" w:hAnsi="Times New Roman" w:cs="Times New Roman"/>
                <w:color w:val="000000"/>
                <w:sz w:val="28"/>
                <w:szCs w:val="28"/>
                <w:lang w:eastAsia="ru-RU"/>
              </w:rPr>
              <w:br/>
              <w:t>·      на установление изменения физических величин, характеризующих процесс</w:t>
            </w:r>
          </w:p>
        </w:tc>
      </w:tr>
      <w:tr w:rsidR="007F7906" w:rsidRPr="005A749C" w:rsidTr="005A749C">
        <w:trPr>
          <w:jc w:val="center"/>
        </w:trPr>
        <w:tc>
          <w:tcPr>
            <w:tcW w:w="8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6</w:t>
            </w:r>
          </w:p>
        </w:tc>
        <w:tc>
          <w:tcPr>
            <w:tcW w:w="46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proofErr w:type="spellStart"/>
            <w:proofErr w:type="gramStart"/>
            <w:r w:rsidRPr="005A749C">
              <w:rPr>
                <w:rFonts w:ascii="Times New Roman" w:eastAsia="Times New Roman" w:hAnsi="Times New Roman" w:cs="Times New Roman"/>
                <w:b/>
                <w:bCs/>
                <w:color w:val="000000"/>
                <w:sz w:val="28"/>
                <w:szCs w:val="28"/>
                <w:lang w:eastAsia="ru-RU"/>
              </w:rPr>
              <w:t>Блиц-контрольная</w:t>
            </w:r>
            <w:proofErr w:type="spellEnd"/>
            <w:proofErr w:type="gramEnd"/>
            <w:r w:rsidRPr="005A749C">
              <w:rPr>
                <w:rFonts w:ascii="Times New Roman" w:eastAsia="Times New Roman" w:hAnsi="Times New Roman" w:cs="Times New Roman"/>
                <w:b/>
                <w:bCs/>
                <w:color w:val="000000"/>
                <w:sz w:val="28"/>
                <w:szCs w:val="28"/>
                <w:lang w:eastAsia="ru-RU"/>
              </w:rPr>
              <w:t xml:space="preserve"> работа</w:t>
            </w:r>
            <w:r w:rsidRPr="005A749C">
              <w:rPr>
                <w:rFonts w:ascii="Times New Roman" w:eastAsia="Times New Roman" w:hAnsi="Times New Roman" w:cs="Times New Roman"/>
                <w:color w:val="000000"/>
                <w:sz w:val="28"/>
                <w:szCs w:val="28"/>
                <w:lang w:eastAsia="ru-RU"/>
              </w:rPr>
              <w:br/>
              <w:t>·      контроль усвоения текущего материала;</w:t>
            </w:r>
            <w:r w:rsidRPr="005A749C">
              <w:rPr>
                <w:rFonts w:ascii="Times New Roman" w:eastAsia="Times New Roman" w:hAnsi="Times New Roman" w:cs="Times New Roman"/>
                <w:color w:val="000000"/>
                <w:sz w:val="28"/>
                <w:szCs w:val="28"/>
                <w:lang w:eastAsia="ru-RU"/>
              </w:rPr>
              <w:br/>
              <w:t>·      закрепление изученного материала;</w:t>
            </w:r>
            <w:r w:rsidRPr="005A749C">
              <w:rPr>
                <w:rFonts w:ascii="Times New Roman" w:eastAsia="Times New Roman" w:hAnsi="Times New Roman" w:cs="Times New Roman"/>
                <w:color w:val="000000"/>
                <w:sz w:val="28"/>
                <w:szCs w:val="28"/>
                <w:lang w:eastAsia="ru-RU"/>
              </w:rPr>
              <w:br/>
              <w:t>·      выявление умения работать с формулами;</w:t>
            </w:r>
            <w:r w:rsidRPr="005A749C">
              <w:rPr>
                <w:rFonts w:ascii="Times New Roman" w:eastAsia="Times New Roman" w:hAnsi="Times New Roman" w:cs="Times New Roman"/>
                <w:color w:val="000000"/>
                <w:sz w:val="28"/>
                <w:szCs w:val="28"/>
                <w:lang w:eastAsia="ru-RU"/>
              </w:rPr>
              <w:br/>
              <w:t>·      выявление умения переводить величины из одних единиц измерения в другие;</w:t>
            </w:r>
            <w:r w:rsidRPr="005A749C">
              <w:rPr>
                <w:rFonts w:ascii="Times New Roman" w:eastAsia="Times New Roman" w:hAnsi="Times New Roman" w:cs="Times New Roman"/>
                <w:color w:val="000000"/>
                <w:sz w:val="28"/>
                <w:szCs w:val="28"/>
                <w:lang w:eastAsia="ru-RU"/>
              </w:rPr>
              <w:br/>
              <w:t>·      выявление умения проводить вычисления по формулам</w:t>
            </w:r>
          </w:p>
        </w:tc>
        <w:tc>
          <w:tcPr>
            <w:tcW w:w="1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10–15 мин</w:t>
            </w:r>
          </w:p>
        </w:tc>
        <w:tc>
          <w:tcPr>
            <w:tcW w:w="41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Проводится:</w:t>
            </w:r>
            <w:r w:rsidRPr="005A749C">
              <w:rPr>
                <w:rFonts w:ascii="Times New Roman" w:eastAsia="Times New Roman" w:hAnsi="Times New Roman" w:cs="Times New Roman"/>
                <w:color w:val="000000"/>
                <w:sz w:val="28"/>
                <w:szCs w:val="28"/>
                <w:lang w:eastAsia="ru-RU"/>
              </w:rPr>
              <w:br/>
              <w:t>·      в начале урока;</w:t>
            </w:r>
            <w:r w:rsidRPr="005A749C">
              <w:rPr>
                <w:rFonts w:ascii="Times New Roman" w:eastAsia="Times New Roman" w:hAnsi="Times New Roman" w:cs="Times New Roman"/>
                <w:color w:val="000000"/>
                <w:sz w:val="28"/>
                <w:szCs w:val="28"/>
                <w:lang w:eastAsia="ru-RU"/>
              </w:rPr>
              <w:br/>
              <w:t>·      по вариантам;</w:t>
            </w:r>
            <w:r w:rsidRPr="005A749C">
              <w:rPr>
                <w:rFonts w:ascii="Times New Roman" w:eastAsia="Times New Roman" w:hAnsi="Times New Roman" w:cs="Times New Roman"/>
                <w:color w:val="000000"/>
                <w:sz w:val="28"/>
                <w:szCs w:val="28"/>
                <w:lang w:eastAsia="ru-RU"/>
              </w:rPr>
              <w:br/>
              <w:t>·      в высоком темпе.</w:t>
            </w:r>
            <w:r w:rsidRPr="005A749C">
              <w:rPr>
                <w:rFonts w:ascii="Times New Roman" w:eastAsia="Times New Roman" w:hAnsi="Times New Roman" w:cs="Times New Roman"/>
                <w:color w:val="000000"/>
                <w:sz w:val="28"/>
                <w:szCs w:val="28"/>
                <w:lang w:eastAsia="ru-RU"/>
              </w:rPr>
              <w:br/>
              <w:t>Задания для работы:</w:t>
            </w:r>
            <w:r w:rsidRPr="005A749C">
              <w:rPr>
                <w:rFonts w:ascii="Times New Roman" w:eastAsia="Times New Roman" w:hAnsi="Times New Roman" w:cs="Times New Roman"/>
                <w:color w:val="000000"/>
                <w:sz w:val="28"/>
                <w:szCs w:val="28"/>
                <w:lang w:eastAsia="ru-RU"/>
              </w:rPr>
              <w:br/>
              <w:t>·      7–10 стандартных заданий в каждом варианте;</w:t>
            </w:r>
            <w:r w:rsidRPr="005A749C">
              <w:rPr>
                <w:rFonts w:ascii="Times New Roman" w:eastAsia="Times New Roman" w:hAnsi="Times New Roman" w:cs="Times New Roman"/>
                <w:color w:val="000000"/>
                <w:sz w:val="28"/>
                <w:szCs w:val="28"/>
                <w:lang w:eastAsia="ru-RU"/>
              </w:rPr>
              <w:br/>
              <w:t>·      требуют знания формул;</w:t>
            </w:r>
            <w:r w:rsidRPr="005A749C">
              <w:rPr>
                <w:rFonts w:ascii="Times New Roman" w:eastAsia="Times New Roman" w:hAnsi="Times New Roman" w:cs="Times New Roman"/>
                <w:color w:val="000000"/>
                <w:sz w:val="28"/>
                <w:szCs w:val="28"/>
                <w:lang w:eastAsia="ru-RU"/>
              </w:rPr>
              <w:br/>
              <w:t>·      на прямую подстановку величин в формулу;</w:t>
            </w:r>
            <w:r w:rsidRPr="005A749C">
              <w:rPr>
                <w:rFonts w:ascii="Times New Roman" w:eastAsia="Times New Roman" w:hAnsi="Times New Roman" w:cs="Times New Roman"/>
                <w:color w:val="000000"/>
                <w:sz w:val="28"/>
                <w:szCs w:val="28"/>
                <w:lang w:eastAsia="ru-RU"/>
              </w:rPr>
              <w:br/>
              <w:t>·      возможно алгебраическое преобразование формулы.</w:t>
            </w:r>
            <w:r w:rsidRPr="005A749C">
              <w:rPr>
                <w:rFonts w:ascii="Times New Roman" w:eastAsia="Times New Roman" w:hAnsi="Times New Roman" w:cs="Times New Roman"/>
                <w:color w:val="000000"/>
                <w:sz w:val="28"/>
                <w:szCs w:val="28"/>
                <w:lang w:eastAsia="ru-RU"/>
              </w:rPr>
              <w:br/>
              <w:t>Проверка:</w:t>
            </w:r>
            <w:r w:rsidRPr="005A749C">
              <w:rPr>
                <w:rFonts w:ascii="Times New Roman" w:eastAsia="Times New Roman" w:hAnsi="Times New Roman" w:cs="Times New Roman"/>
                <w:color w:val="000000"/>
                <w:sz w:val="28"/>
                <w:szCs w:val="28"/>
                <w:lang w:eastAsia="ru-RU"/>
              </w:rPr>
              <w:br/>
              <w:t>·      проводится учителем;</w:t>
            </w:r>
            <w:r w:rsidRPr="005A749C">
              <w:rPr>
                <w:rFonts w:ascii="Times New Roman" w:eastAsia="Times New Roman" w:hAnsi="Times New Roman" w:cs="Times New Roman"/>
                <w:color w:val="000000"/>
                <w:sz w:val="28"/>
                <w:szCs w:val="28"/>
                <w:lang w:eastAsia="ru-RU"/>
              </w:rPr>
              <w:br/>
              <w:t>·      взаимная проверка по ключу;</w:t>
            </w:r>
            <w:r w:rsidRPr="005A749C">
              <w:rPr>
                <w:rFonts w:ascii="Times New Roman" w:eastAsia="Times New Roman" w:hAnsi="Times New Roman" w:cs="Times New Roman"/>
                <w:color w:val="000000"/>
                <w:sz w:val="28"/>
                <w:szCs w:val="28"/>
                <w:lang w:eastAsia="ru-RU"/>
              </w:rPr>
              <w:br/>
              <w:t>·      самоконтроль по ключу</w:t>
            </w:r>
          </w:p>
        </w:tc>
      </w:tr>
      <w:tr w:rsidR="007F7906" w:rsidRPr="005A749C" w:rsidTr="005A749C">
        <w:trPr>
          <w:jc w:val="center"/>
        </w:trPr>
        <w:tc>
          <w:tcPr>
            <w:tcW w:w="8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5A749C" w:rsidP="007F790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7F7906" w:rsidRPr="005A749C">
              <w:rPr>
                <w:rFonts w:ascii="Times New Roman" w:eastAsia="Times New Roman" w:hAnsi="Times New Roman" w:cs="Times New Roman"/>
                <w:color w:val="000000"/>
                <w:sz w:val="28"/>
                <w:szCs w:val="28"/>
                <w:lang w:eastAsia="ru-RU"/>
              </w:rPr>
              <w:t> </w:t>
            </w:r>
          </w:p>
        </w:tc>
        <w:tc>
          <w:tcPr>
            <w:tcW w:w="46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b/>
                <w:bCs/>
                <w:color w:val="000000"/>
                <w:sz w:val="28"/>
                <w:szCs w:val="28"/>
                <w:lang w:eastAsia="ru-RU"/>
              </w:rPr>
              <w:t>Контрольная работа</w:t>
            </w:r>
            <w:r w:rsidRPr="005A749C">
              <w:rPr>
                <w:rFonts w:ascii="Times New Roman" w:eastAsia="Times New Roman" w:hAnsi="Times New Roman" w:cs="Times New Roman"/>
                <w:color w:val="000000"/>
                <w:sz w:val="28"/>
                <w:szCs w:val="28"/>
                <w:lang w:eastAsia="ru-RU"/>
              </w:rPr>
              <w:br/>
              <w:t> </w:t>
            </w:r>
            <w:r w:rsidRPr="005A749C">
              <w:rPr>
                <w:rFonts w:ascii="Times New Roman" w:eastAsia="Times New Roman" w:hAnsi="Times New Roman" w:cs="Times New Roman"/>
                <w:color w:val="000000"/>
                <w:sz w:val="28"/>
                <w:szCs w:val="28"/>
                <w:lang w:eastAsia="ru-RU"/>
              </w:rPr>
              <w:br/>
              <w:t xml:space="preserve">·      позволяет провести </w:t>
            </w:r>
            <w:r w:rsidRPr="005A749C">
              <w:rPr>
                <w:rFonts w:ascii="Times New Roman" w:eastAsia="Times New Roman" w:hAnsi="Times New Roman" w:cs="Times New Roman"/>
                <w:color w:val="000000"/>
                <w:sz w:val="28"/>
                <w:szCs w:val="28"/>
                <w:lang w:eastAsia="ru-RU"/>
              </w:rPr>
              <w:lastRenderedPageBreak/>
              <w:t>констатирующий контроль и выявить результаты обучения</w:t>
            </w:r>
          </w:p>
        </w:tc>
        <w:tc>
          <w:tcPr>
            <w:tcW w:w="1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lastRenderedPageBreak/>
              <w:t>30–45 мин</w:t>
            </w:r>
          </w:p>
        </w:tc>
        <w:tc>
          <w:tcPr>
            <w:tcW w:w="41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Проводится:</w:t>
            </w:r>
            <w:r w:rsidRPr="005A749C">
              <w:rPr>
                <w:rFonts w:ascii="Times New Roman" w:eastAsia="Times New Roman" w:hAnsi="Times New Roman" w:cs="Times New Roman"/>
                <w:color w:val="000000"/>
                <w:sz w:val="28"/>
                <w:szCs w:val="28"/>
                <w:lang w:eastAsia="ru-RU"/>
              </w:rPr>
              <w:br/>
              <w:t>·      с начала урока;</w:t>
            </w:r>
            <w:r w:rsidRPr="005A749C">
              <w:rPr>
                <w:rFonts w:ascii="Times New Roman" w:eastAsia="Times New Roman" w:hAnsi="Times New Roman" w:cs="Times New Roman"/>
                <w:color w:val="000000"/>
                <w:sz w:val="28"/>
                <w:szCs w:val="28"/>
                <w:lang w:eastAsia="ru-RU"/>
              </w:rPr>
              <w:br/>
              <w:t>·      по вариантам.</w:t>
            </w:r>
            <w:r w:rsidRPr="005A749C">
              <w:rPr>
                <w:rFonts w:ascii="Times New Roman" w:eastAsia="Times New Roman" w:hAnsi="Times New Roman" w:cs="Times New Roman"/>
                <w:color w:val="000000"/>
                <w:sz w:val="28"/>
                <w:szCs w:val="28"/>
                <w:lang w:eastAsia="ru-RU"/>
              </w:rPr>
              <w:br/>
            </w:r>
            <w:r w:rsidRPr="005A749C">
              <w:rPr>
                <w:rFonts w:ascii="Times New Roman" w:eastAsia="Times New Roman" w:hAnsi="Times New Roman" w:cs="Times New Roman"/>
                <w:color w:val="000000"/>
                <w:sz w:val="28"/>
                <w:szCs w:val="28"/>
                <w:lang w:eastAsia="ru-RU"/>
              </w:rPr>
              <w:lastRenderedPageBreak/>
              <w:t>Задания для работы:</w:t>
            </w:r>
            <w:r w:rsidRPr="005A749C">
              <w:rPr>
                <w:rFonts w:ascii="Times New Roman" w:eastAsia="Times New Roman" w:hAnsi="Times New Roman" w:cs="Times New Roman"/>
                <w:color w:val="000000"/>
                <w:sz w:val="28"/>
                <w:szCs w:val="28"/>
                <w:lang w:eastAsia="ru-RU"/>
              </w:rPr>
              <w:br/>
              <w:t>·      задания базового минимума;</w:t>
            </w:r>
            <w:r w:rsidRPr="005A749C">
              <w:rPr>
                <w:rFonts w:ascii="Times New Roman" w:eastAsia="Times New Roman" w:hAnsi="Times New Roman" w:cs="Times New Roman"/>
                <w:color w:val="000000"/>
                <w:sz w:val="28"/>
                <w:szCs w:val="28"/>
                <w:lang w:eastAsia="ru-RU"/>
              </w:rPr>
              <w:br/>
              <w:t>·      задания на связи изученного материала внутри темы;</w:t>
            </w:r>
            <w:r w:rsidRPr="005A749C">
              <w:rPr>
                <w:rFonts w:ascii="Times New Roman" w:eastAsia="Times New Roman" w:hAnsi="Times New Roman" w:cs="Times New Roman"/>
                <w:color w:val="000000"/>
                <w:sz w:val="28"/>
                <w:szCs w:val="28"/>
                <w:lang w:eastAsia="ru-RU"/>
              </w:rPr>
              <w:br/>
              <w:t>·      задания на связи изученного материала с ранее изученными темами;</w:t>
            </w:r>
            <w:r w:rsidRPr="005A749C">
              <w:rPr>
                <w:rFonts w:ascii="Times New Roman" w:eastAsia="Times New Roman" w:hAnsi="Times New Roman" w:cs="Times New Roman"/>
                <w:color w:val="000000"/>
                <w:sz w:val="28"/>
                <w:szCs w:val="28"/>
                <w:lang w:eastAsia="ru-RU"/>
              </w:rPr>
              <w:br/>
              <w:t>·      задания творческого характера</w:t>
            </w:r>
            <w:r w:rsidRPr="005A749C">
              <w:rPr>
                <w:rFonts w:ascii="Times New Roman" w:eastAsia="Times New Roman" w:hAnsi="Times New Roman" w:cs="Times New Roman"/>
                <w:color w:val="000000"/>
                <w:sz w:val="28"/>
                <w:szCs w:val="28"/>
                <w:lang w:eastAsia="ru-RU"/>
              </w:rPr>
              <w:br/>
              <w:t> </w:t>
            </w:r>
          </w:p>
        </w:tc>
      </w:tr>
      <w:tr w:rsidR="007F7906" w:rsidRPr="005A749C" w:rsidTr="005A749C">
        <w:trPr>
          <w:jc w:val="center"/>
        </w:trPr>
        <w:tc>
          <w:tcPr>
            <w:tcW w:w="8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lastRenderedPageBreak/>
              <w:t> </w:t>
            </w:r>
          </w:p>
        </w:tc>
        <w:tc>
          <w:tcPr>
            <w:tcW w:w="46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5A749C" w:rsidRDefault="007F7906" w:rsidP="007F7906">
            <w:pPr>
              <w:spacing w:after="0" w:line="240" w:lineRule="auto"/>
              <w:rPr>
                <w:rFonts w:ascii="Times New Roman" w:eastAsia="Times New Roman" w:hAnsi="Times New Roman" w:cs="Times New Roman"/>
                <w:b/>
                <w:bCs/>
                <w:color w:val="000000"/>
                <w:sz w:val="28"/>
                <w:szCs w:val="28"/>
                <w:lang w:eastAsia="ru-RU"/>
              </w:rPr>
            </w:pPr>
            <w:r w:rsidRPr="005A749C">
              <w:rPr>
                <w:rFonts w:ascii="Times New Roman" w:eastAsia="Times New Roman" w:hAnsi="Times New Roman" w:cs="Times New Roman"/>
                <w:b/>
                <w:bCs/>
                <w:color w:val="000000"/>
                <w:sz w:val="28"/>
                <w:szCs w:val="28"/>
                <w:lang w:eastAsia="ru-RU"/>
              </w:rPr>
              <w:t>Зачет </w:t>
            </w:r>
          </w:p>
          <w:p w:rsidR="005A749C" w:rsidRDefault="005A749C" w:rsidP="007F7906">
            <w:pPr>
              <w:spacing w:after="0" w:line="240" w:lineRule="auto"/>
              <w:rPr>
                <w:rFonts w:ascii="Times New Roman" w:eastAsia="Times New Roman" w:hAnsi="Times New Roman" w:cs="Times New Roman"/>
                <w:b/>
                <w:bCs/>
                <w:color w:val="000000"/>
                <w:sz w:val="28"/>
                <w:szCs w:val="28"/>
                <w:lang w:eastAsia="ru-RU"/>
              </w:rPr>
            </w:pPr>
          </w:p>
          <w:p w:rsid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br/>
              <w:t>·         позволяет провести констатирующий контроль и выявить результаты обучения;</w:t>
            </w:r>
            <w:r w:rsidRPr="005A749C">
              <w:rPr>
                <w:rFonts w:ascii="Times New Roman" w:eastAsia="Times New Roman" w:hAnsi="Times New Roman" w:cs="Times New Roman"/>
                <w:color w:val="000000"/>
                <w:sz w:val="28"/>
                <w:szCs w:val="28"/>
                <w:lang w:eastAsia="ru-RU"/>
              </w:rPr>
              <w:br/>
              <w:t>·         комплексная проверка предметных знаний и умений</w:t>
            </w:r>
          </w:p>
          <w:p w:rsidR="005A749C" w:rsidRDefault="005A749C" w:rsidP="007F7906">
            <w:pPr>
              <w:spacing w:after="0" w:line="240" w:lineRule="auto"/>
              <w:rPr>
                <w:rFonts w:ascii="Times New Roman" w:eastAsia="Times New Roman" w:hAnsi="Times New Roman" w:cs="Times New Roman"/>
                <w:color w:val="000000"/>
                <w:sz w:val="28"/>
                <w:szCs w:val="28"/>
                <w:lang w:eastAsia="ru-RU"/>
              </w:rPr>
            </w:pPr>
          </w:p>
          <w:p w:rsidR="005A749C" w:rsidRDefault="005A749C" w:rsidP="007F7906">
            <w:pPr>
              <w:spacing w:after="0" w:line="240" w:lineRule="auto"/>
              <w:rPr>
                <w:rFonts w:ascii="Times New Roman" w:eastAsia="Times New Roman" w:hAnsi="Times New Roman" w:cs="Times New Roman"/>
                <w:color w:val="000000"/>
                <w:sz w:val="28"/>
                <w:szCs w:val="28"/>
                <w:lang w:eastAsia="ru-RU"/>
              </w:rPr>
            </w:pPr>
          </w:p>
          <w:p w:rsidR="007F7906"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br/>
              <w:t> </w:t>
            </w:r>
          </w:p>
          <w:p w:rsidR="005A749C" w:rsidRDefault="005A749C" w:rsidP="007F7906">
            <w:pPr>
              <w:spacing w:after="0" w:line="240" w:lineRule="auto"/>
              <w:rPr>
                <w:rFonts w:ascii="Times New Roman" w:eastAsia="Times New Roman" w:hAnsi="Times New Roman" w:cs="Times New Roman"/>
                <w:color w:val="000000"/>
                <w:sz w:val="28"/>
                <w:szCs w:val="28"/>
                <w:lang w:eastAsia="ru-RU"/>
              </w:rPr>
            </w:pPr>
          </w:p>
          <w:p w:rsidR="005A749C" w:rsidRDefault="005A749C" w:rsidP="007F7906">
            <w:pPr>
              <w:spacing w:after="0" w:line="240" w:lineRule="auto"/>
              <w:rPr>
                <w:rFonts w:ascii="Times New Roman" w:eastAsia="Times New Roman" w:hAnsi="Times New Roman" w:cs="Times New Roman"/>
                <w:color w:val="000000"/>
                <w:sz w:val="28"/>
                <w:szCs w:val="28"/>
                <w:lang w:eastAsia="ru-RU"/>
              </w:rPr>
            </w:pPr>
          </w:p>
          <w:p w:rsidR="005A749C" w:rsidRPr="005A749C" w:rsidRDefault="005A749C" w:rsidP="007F7906">
            <w:pPr>
              <w:spacing w:after="0" w:line="240" w:lineRule="auto"/>
              <w:rPr>
                <w:rFonts w:ascii="Times New Roman" w:eastAsia="Times New Roman" w:hAnsi="Times New Roman" w:cs="Times New Roman"/>
                <w:color w:val="000000"/>
                <w:sz w:val="28"/>
                <w:szCs w:val="28"/>
                <w:lang w:eastAsia="ru-RU"/>
              </w:rPr>
            </w:pPr>
          </w:p>
        </w:tc>
        <w:tc>
          <w:tcPr>
            <w:tcW w:w="1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45–90 мин</w:t>
            </w:r>
          </w:p>
        </w:tc>
        <w:tc>
          <w:tcPr>
            <w:tcW w:w="41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F7906" w:rsidRPr="005A749C" w:rsidRDefault="007F7906" w:rsidP="007F7906">
            <w:pPr>
              <w:spacing w:after="0" w:line="240" w:lineRule="auto"/>
              <w:rPr>
                <w:rFonts w:ascii="Times New Roman" w:eastAsia="Times New Roman" w:hAnsi="Times New Roman" w:cs="Times New Roman"/>
                <w:color w:val="000000"/>
                <w:sz w:val="28"/>
                <w:szCs w:val="28"/>
                <w:lang w:eastAsia="ru-RU"/>
              </w:rPr>
            </w:pPr>
            <w:r w:rsidRPr="005A749C">
              <w:rPr>
                <w:rFonts w:ascii="Times New Roman" w:eastAsia="Times New Roman" w:hAnsi="Times New Roman" w:cs="Times New Roman"/>
                <w:color w:val="000000"/>
                <w:sz w:val="28"/>
                <w:szCs w:val="28"/>
                <w:lang w:eastAsia="ru-RU"/>
              </w:rPr>
              <w:t>Проводится:</w:t>
            </w:r>
            <w:r w:rsidRPr="005A749C">
              <w:rPr>
                <w:rFonts w:ascii="Times New Roman" w:eastAsia="Times New Roman" w:hAnsi="Times New Roman" w:cs="Times New Roman"/>
                <w:color w:val="000000"/>
                <w:sz w:val="28"/>
                <w:szCs w:val="28"/>
                <w:lang w:eastAsia="ru-RU"/>
              </w:rPr>
              <w:br/>
              <w:t>·      с начала урока;</w:t>
            </w:r>
            <w:r w:rsidRPr="005A749C">
              <w:rPr>
                <w:rFonts w:ascii="Times New Roman" w:eastAsia="Times New Roman" w:hAnsi="Times New Roman" w:cs="Times New Roman"/>
                <w:color w:val="000000"/>
                <w:sz w:val="28"/>
                <w:szCs w:val="28"/>
                <w:lang w:eastAsia="ru-RU"/>
              </w:rPr>
              <w:br/>
              <w:t>·      по индивидуальным вариантам.</w:t>
            </w:r>
            <w:r w:rsidRPr="005A749C">
              <w:rPr>
                <w:rFonts w:ascii="Times New Roman" w:eastAsia="Times New Roman" w:hAnsi="Times New Roman" w:cs="Times New Roman"/>
                <w:color w:val="000000"/>
                <w:sz w:val="28"/>
                <w:szCs w:val="28"/>
                <w:lang w:eastAsia="ru-RU"/>
              </w:rPr>
              <w:br/>
              <w:t>Задания для работы:</w:t>
            </w:r>
            <w:r w:rsidRPr="005A749C">
              <w:rPr>
                <w:rFonts w:ascii="Times New Roman" w:eastAsia="Times New Roman" w:hAnsi="Times New Roman" w:cs="Times New Roman"/>
                <w:color w:val="000000"/>
                <w:sz w:val="28"/>
                <w:szCs w:val="28"/>
                <w:lang w:eastAsia="ru-RU"/>
              </w:rPr>
              <w:br/>
              <w:t>·      дифференцированные по уровню сложности;</w:t>
            </w:r>
            <w:r w:rsidRPr="005A749C">
              <w:rPr>
                <w:rFonts w:ascii="Times New Roman" w:eastAsia="Times New Roman" w:hAnsi="Times New Roman" w:cs="Times New Roman"/>
                <w:color w:val="000000"/>
                <w:sz w:val="28"/>
                <w:szCs w:val="28"/>
                <w:lang w:eastAsia="ru-RU"/>
              </w:rPr>
              <w:br/>
              <w:t>·      построены на основе перечня обязательных вопросов и задач;</w:t>
            </w:r>
            <w:r w:rsidRPr="005A749C">
              <w:rPr>
                <w:rFonts w:ascii="Times New Roman" w:eastAsia="Times New Roman" w:hAnsi="Times New Roman" w:cs="Times New Roman"/>
                <w:color w:val="000000"/>
                <w:sz w:val="28"/>
                <w:szCs w:val="28"/>
                <w:lang w:eastAsia="ru-RU"/>
              </w:rPr>
              <w:br/>
              <w:t>·      построены на основе перечня дополнительных вопросов и задач;</w:t>
            </w:r>
            <w:r w:rsidRPr="005A749C">
              <w:rPr>
                <w:rFonts w:ascii="Times New Roman" w:eastAsia="Times New Roman" w:hAnsi="Times New Roman" w:cs="Times New Roman"/>
                <w:color w:val="000000"/>
                <w:sz w:val="28"/>
                <w:szCs w:val="28"/>
                <w:lang w:eastAsia="ru-RU"/>
              </w:rPr>
              <w:br/>
              <w:t>·      построены с учетом того, какие знания и умения следует проверять у данного ученика</w:t>
            </w:r>
          </w:p>
        </w:tc>
      </w:tr>
    </w:tbl>
    <w:p w:rsidR="007F7906" w:rsidRPr="005A749C" w:rsidRDefault="007F7906" w:rsidP="007F7906">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5A749C">
        <w:rPr>
          <w:rFonts w:ascii="Times New Roman" w:eastAsia="Times New Roman" w:hAnsi="Times New Roman" w:cs="Times New Roman"/>
          <w:vanish/>
          <w:sz w:val="28"/>
          <w:szCs w:val="28"/>
          <w:lang w:eastAsia="ru-RU"/>
        </w:rPr>
        <w:t>Конец формы</w:t>
      </w:r>
    </w:p>
    <w:p w:rsidR="007F7906" w:rsidRPr="005A749C" w:rsidRDefault="00D16EB3" w:rsidP="007F7906">
      <w:pPr>
        <w:numPr>
          <w:ilvl w:val="0"/>
          <w:numId w:val="3"/>
        </w:numPr>
        <w:spacing w:after="0" w:line="240" w:lineRule="auto"/>
        <w:ind w:left="-12330"/>
        <w:rPr>
          <w:rFonts w:ascii="Times New Roman" w:eastAsia="Times New Roman" w:hAnsi="Times New Roman" w:cs="Times New Roman"/>
          <w:color w:val="000000"/>
          <w:sz w:val="28"/>
          <w:szCs w:val="28"/>
          <w:lang w:eastAsia="ru-RU"/>
        </w:rPr>
      </w:pPr>
      <w:hyperlink r:id="rId5" w:tooltip="Cписок всех опросов" w:history="1">
        <w:r w:rsidR="007F7906" w:rsidRPr="005A749C">
          <w:rPr>
            <w:rFonts w:ascii="Times New Roman" w:eastAsia="Times New Roman" w:hAnsi="Times New Roman" w:cs="Times New Roman"/>
            <w:color w:val="1F15BD"/>
            <w:sz w:val="28"/>
            <w:szCs w:val="28"/>
            <w:u w:val="single"/>
            <w:lang w:eastAsia="ru-RU"/>
          </w:rPr>
          <w:t>Старые опросы</w:t>
        </w:r>
      </w:hyperlink>
    </w:p>
    <w:p w:rsidR="007F7906" w:rsidRPr="005A749C" w:rsidRDefault="00D16EB3" w:rsidP="007F7906">
      <w:pPr>
        <w:numPr>
          <w:ilvl w:val="0"/>
          <w:numId w:val="3"/>
        </w:numPr>
        <w:spacing w:after="0" w:line="240" w:lineRule="auto"/>
        <w:ind w:left="-12330"/>
        <w:rPr>
          <w:rFonts w:ascii="Times New Roman" w:eastAsia="Times New Roman" w:hAnsi="Times New Roman" w:cs="Times New Roman"/>
          <w:color w:val="000000"/>
          <w:sz w:val="28"/>
          <w:szCs w:val="28"/>
          <w:lang w:eastAsia="ru-RU"/>
        </w:rPr>
      </w:pPr>
      <w:hyperlink r:id="rId6" w:tooltip="Результаты опроса" w:history="1">
        <w:r w:rsidR="007F7906" w:rsidRPr="005A749C">
          <w:rPr>
            <w:rFonts w:ascii="Times New Roman" w:eastAsia="Times New Roman" w:hAnsi="Times New Roman" w:cs="Times New Roman"/>
            <w:color w:val="1F15BD"/>
            <w:sz w:val="28"/>
            <w:szCs w:val="28"/>
            <w:u w:val="single"/>
            <w:lang w:eastAsia="ru-RU"/>
          </w:rPr>
          <w:t>Результаты</w:t>
        </w:r>
      </w:hyperlink>
    </w:p>
    <w:p w:rsidR="005A749C" w:rsidRDefault="005A749C" w:rsidP="005A749C">
      <w:pPr>
        <w:spacing w:after="0" w:line="240" w:lineRule="auto"/>
        <w:rPr>
          <w:rFonts w:ascii="Times New Roman" w:hAnsi="Times New Roman" w:cs="Times New Roman"/>
          <w:sz w:val="28"/>
          <w:szCs w:val="28"/>
        </w:rPr>
      </w:pPr>
    </w:p>
    <w:p w:rsidR="005A749C" w:rsidRPr="005A749C" w:rsidRDefault="005A749C" w:rsidP="005A749C">
      <w:pPr>
        <w:spacing w:after="0" w:line="240" w:lineRule="auto"/>
        <w:rPr>
          <w:rFonts w:ascii="Times New Roman" w:eastAsia="Times New Roman" w:hAnsi="Times New Roman" w:cs="Times New Roman"/>
          <w:color w:val="000000"/>
          <w:sz w:val="28"/>
          <w:szCs w:val="28"/>
          <w:lang w:eastAsia="ru-RU"/>
        </w:rPr>
      </w:pPr>
    </w:p>
    <w:p w:rsidR="005A749C" w:rsidRDefault="005A749C" w:rsidP="005A749C">
      <w:pPr>
        <w:spacing w:after="0" w:line="240" w:lineRule="auto"/>
        <w:rPr>
          <w:rFonts w:ascii="Times New Roman" w:hAnsi="Times New Roman" w:cs="Times New Roman"/>
          <w:sz w:val="28"/>
          <w:szCs w:val="28"/>
        </w:rPr>
      </w:pPr>
    </w:p>
    <w:p w:rsidR="005A749C" w:rsidRPr="005A749C" w:rsidRDefault="005A749C" w:rsidP="005A749C">
      <w:pPr>
        <w:spacing w:after="0" w:line="240" w:lineRule="auto"/>
        <w:rPr>
          <w:rFonts w:ascii="Times New Roman" w:eastAsia="Times New Roman" w:hAnsi="Times New Roman" w:cs="Times New Roman"/>
          <w:color w:val="000000"/>
          <w:sz w:val="28"/>
          <w:szCs w:val="28"/>
          <w:lang w:eastAsia="ru-RU"/>
        </w:rPr>
      </w:pPr>
    </w:p>
    <w:sectPr w:rsidR="005A749C" w:rsidRPr="005A749C" w:rsidSect="005470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82444"/>
    <w:multiLevelType w:val="multilevel"/>
    <w:tmpl w:val="A41C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06D31"/>
    <w:multiLevelType w:val="multilevel"/>
    <w:tmpl w:val="8E66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2370D5"/>
    <w:multiLevelType w:val="multilevel"/>
    <w:tmpl w:val="DF7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2B3B"/>
    <w:rsid w:val="00106CEA"/>
    <w:rsid w:val="00370E04"/>
    <w:rsid w:val="00547032"/>
    <w:rsid w:val="005A749C"/>
    <w:rsid w:val="007E4AC8"/>
    <w:rsid w:val="007F7906"/>
    <w:rsid w:val="00A7559B"/>
    <w:rsid w:val="00AC31CE"/>
    <w:rsid w:val="00D16EB3"/>
    <w:rsid w:val="00DC65F7"/>
    <w:rsid w:val="00DE2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032"/>
  </w:style>
  <w:style w:type="paragraph" w:styleId="1">
    <w:name w:val="heading 1"/>
    <w:basedOn w:val="a"/>
    <w:link w:val="10"/>
    <w:uiPriority w:val="9"/>
    <w:qFormat/>
    <w:rsid w:val="007F79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79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79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7906"/>
    <w:rPr>
      <w:rFonts w:ascii="Times New Roman" w:eastAsia="Times New Roman" w:hAnsi="Times New Roman" w:cs="Times New Roman"/>
      <w:b/>
      <w:bCs/>
      <w:sz w:val="36"/>
      <w:szCs w:val="36"/>
      <w:lang w:eastAsia="ru-RU"/>
    </w:rPr>
  </w:style>
  <w:style w:type="paragraph" w:customStyle="1" w:styleId="author-datetime">
    <w:name w:val="author-datetime"/>
    <w:basedOn w:val="a"/>
    <w:rsid w:val="007F7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7906"/>
  </w:style>
  <w:style w:type="character" w:customStyle="1" w:styleId="username">
    <w:name w:val="username"/>
    <w:basedOn w:val="a0"/>
    <w:rsid w:val="007F7906"/>
  </w:style>
  <w:style w:type="paragraph" w:styleId="a3">
    <w:name w:val="Normal (Web)"/>
    <w:basedOn w:val="a"/>
    <w:uiPriority w:val="99"/>
    <w:semiHidden/>
    <w:unhideWhenUsed/>
    <w:rsid w:val="007F7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7906"/>
    <w:rPr>
      <w:i/>
      <w:iCs/>
    </w:rPr>
  </w:style>
  <w:style w:type="character" w:styleId="a5">
    <w:name w:val="Strong"/>
    <w:basedOn w:val="a0"/>
    <w:uiPriority w:val="22"/>
    <w:qFormat/>
    <w:rsid w:val="007F7906"/>
    <w:rPr>
      <w:b/>
      <w:bCs/>
    </w:rPr>
  </w:style>
  <w:style w:type="character" w:styleId="a6">
    <w:name w:val="Hyperlink"/>
    <w:basedOn w:val="a0"/>
    <w:uiPriority w:val="99"/>
    <w:semiHidden/>
    <w:unhideWhenUsed/>
    <w:rsid w:val="007F7906"/>
    <w:rPr>
      <w:color w:val="0000FF"/>
      <w:u w:val="single"/>
    </w:rPr>
  </w:style>
  <w:style w:type="paragraph" w:styleId="z-">
    <w:name w:val="HTML Top of Form"/>
    <w:basedOn w:val="a"/>
    <w:next w:val="a"/>
    <w:link w:val="z-0"/>
    <w:hidden/>
    <w:uiPriority w:val="99"/>
    <w:semiHidden/>
    <w:unhideWhenUsed/>
    <w:rsid w:val="007F79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F7906"/>
    <w:rPr>
      <w:rFonts w:ascii="Arial" w:eastAsia="Times New Roman" w:hAnsi="Arial" w:cs="Arial"/>
      <w:vanish/>
      <w:sz w:val="16"/>
      <w:szCs w:val="16"/>
      <w:lang w:eastAsia="ru-RU"/>
    </w:rPr>
  </w:style>
  <w:style w:type="character" w:customStyle="1" w:styleId="form-required">
    <w:name w:val="form-required"/>
    <w:basedOn w:val="a0"/>
    <w:rsid w:val="007F7906"/>
  </w:style>
  <w:style w:type="paragraph" w:styleId="z-1">
    <w:name w:val="HTML Bottom of Form"/>
    <w:basedOn w:val="a"/>
    <w:next w:val="a"/>
    <w:link w:val="z-2"/>
    <w:hidden/>
    <w:uiPriority w:val="99"/>
    <w:semiHidden/>
    <w:unhideWhenUsed/>
    <w:rsid w:val="007F79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F7906"/>
    <w:rPr>
      <w:rFonts w:ascii="Arial" w:eastAsia="Times New Roman" w:hAnsi="Arial" w:cs="Arial"/>
      <w:vanish/>
      <w:sz w:val="16"/>
      <w:szCs w:val="16"/>
      <w:lang w:eastAsia="ru-RU"/>
    </w:rPr>
  </w:style>
  <w:style w:type="character" w:customStyle="1" w:styleId="field-content">
    <w:name w:val="field-content"/>
    <w:basedOn w:val="a0"/>
    <w:rsid w:val="007F7906"/>
  </w:style>
</w:styles>
</file>

<file path=word/webSettings.xml><?xml version="1.0" encoding="utf-8"?>
<w:webSettings xmlns:r="http://schemas.openxmlformats.org/officeDocument/2006/relationships" xmlns:w="http://schemas.openxmlformats.org/wordprocessingml/2006/main">
  <w:divs>
    <w:div w:id="116533488">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sChild>
            <w:div w:id="1863981210">
              <w:marLeft w:val="0"/>
              <w:marRight w:val="0"/>
              <w:marTop w:val="0"/>
              <w:marBottom w:val="0"/>
              <w:divBdr>
                <w:top w:val="none" w:sz="0" w:space="0" w:color="auto"/>
                <w:left w:val="none" w:sz="0" w:space="0" w:color="auto"/>
                <w:bottom w:val="none" w:sz="0" w:space="0" w:color="auto"/>
                <w:right w:val="none" w:sz="0" w:space="0" w:color="auto"/>
              </w:divBdr>
              <w:divsChild>
                <w:div w:id="742526366">
                  <w:marLeft w:val="2550"/>
                  <w:marRight w:val="0"/>
                  <w:marTop w:val="0"/>
                  <w:marBottom w:val="0"/>
                  <w:divBdr>
                    <w:top w:val="none" w:sz="0" w:space="0" w:color="auto"/>
                    <w:left w:val="none" w:sz="0" w:space="0" w:color="auto"/>
                    <w:bottom w:val="none" w:sz="0" w:space="0" w:color="auto"/>
                    <w:right w:val="none" w:sz="0" w:space="0" w:color="auto"/>
                  </w:divBdr>
                  <w:divsChild>
                    <w:div w:id="1171145554">
                      <w:marLeft w:val="0"/>
                      <w:marRight w:val="0"/>
                      <w:marTop w:val="0"/>
                      <w:marBottom w:val="0"/>
                      <w:divBdr>
                        <w:top w:val="none" w:sz="0" w:space="0" w:color="auto"/>
                        <w:left w:val="none" w:sz="0" w:space="0" w:color="auto"/>
                        <w:bottom w:val="none" w:sz="0" w:space="0" w:color="auto"/>
                        <w:right w:val="none" w:sz="0" w:space="0" w:color="auto"/>
                      </w:divBdr>
                      <w:divsChild>
                        <w:div w:id="1076515767">
                          <w:marLeft w:val="0"/>
                          <w:marRight w:val="0"/>
                          <w:marTop w:val="0"/>
                          <w:marBottom w:val="0"/>
                          <w:divBdr>
                            <w:top w:val="none" w:sz="0" w:space="0" w:color="auto"/>
                            <w:left w:val="none" w:sz="0" w:space="0" w:color="auto"/>
                            <w:bottom w:val="none" w:sz="0" w:space="0" w:color="auto"/>
                            <w:right w:val="none" w:sz="0" w:space="0" w:color="auto"/>
                          </w:divBdr>
                          <w:divsChild>
                            <w:div w:id="506602618">
                              <w:marLeft w:val="0"/>
                              <w:marRight w:val="0"/>
                              <w:marTop w:val="0"/>
                              <w:marBottom w:val="0"/>
                              <w:divBdr>
                                <w:top w:val="none" w:sz="0" w:space="0" w:color="auto"/>
                                <w:left w:val="none" w:sz="0" w:space="0" w:color="auto"/>
                                <w:bottom w:val="none" w:sz="0" w:space="0" w:color="auto"/>
                                <w:right w:val="none" w:sz="0" w:space="0" w:color="auto"/>
                              </w:divBdr>
                              <w:divsChild>
                                <w:div w:id="1344358986">
                                  <w:marLeft w:val="150"/>
                                  <w:marRight w:val="150"/>
                                  <w:marTop w:val="0"/>
                                  <w:marBottom w:val="0"/>
                                  <w:divBdr>
                                    <w:top w:val="none" w:sz="0" w:space="0" w:color="auto"/>
                                    <w:left w:val="none" w:sz="0" w:space="0" w:color="auto"/>
                                    <w:bottom w:val="none" w:sz="0" w:space="0" w:color="auto"/>
                                    <w:right w:val="none" w:sz="0" w:space="0" w:color="auto"/>
                                  </w:divBdr>
                                  <w:divsChild>
                                    <w:div w:id="421727358">
                                      <w:marLeft w:val="0"/>
                                      <w:marRight w:val="0"/>
                                      <w:marTop w:val="0"/>
                                      <w:marBottom w:val="0"/>
                                      <w:divBdr>
                                        <w:top w:val="none" w:sz="0" w:space="0" w:color="auto"/>
                                        <w:left w:val="none" w:sz="0" w:space="0" w:color="auto"/>
                                        <w:bottom w:val="none" w:sz="0" w:space="0" w:color="auto"/>
                                        <w:right w:val="none" w:sz="0" w:space="0" w:color="auto"/>
                                      </w:divBdr>
                                      <w:divsChild>
                                        <w:div w:id="1136415578">
                                          <w:marLeft w:val="0"/>
                                          <w:marRight w:val="0"/>
                                          <w:marTop w:val="0"/>
                                          <w:marBottom w:val="0"/>
                                          <w:divBdr>
                                            <w:top w:val="none" w:sz="0" w:space="0" w:color="auto"/>
                                            <w:left w:val="none" w:sz="0" w:space="0" w:color="auto"/>
                                            <w:bottom w:val="none" w:sz="0" w:space="0" w:color="auto"/>
                                            <w:right w:val="none" w:sz="0" w:space="0" w:color="auto"/>
                                          </w:divBdr>
                                          <w:divsChild>
                                            <w:div w:id="1457799104">
                                              <w:marLeft w:val="0"/>
                                              <w:marRight w:val="0"/>
                                              <w:marTop w:val="0"/>
                                              <w:marBottom w:val="0"/>
                                              <w:divBdr>
                                                <w:top w:val="none" w:sz="0" w:space="0" w:color="auto"/>
                                                <w:left w:val="none" w:sz="0" w:space="0" w:color="auto"/>
                                                <w:bottom w:val="none" w:sz="0" w:space="0" w:color="auto"/>
                                                <w:right w:val="none" w:sz="0" w:space="0" w:color="auto"/>
                                              </w:divBdr>
                                              <w:divsChild>
                                                <w:div w:id="30738628">
                                                  <w:marLeft w:val="0"/>
                                                  <w:marRight w:val="0"/>
                                                  <w:marTop w:val="0"/>
                                                  <w:marBottom w:val="0"/>
                                                  <w:divBdr>
                                                    <w:top w:val="none" w:sz="0" w:space="0" w:color="auto"/>
                                                    <w:left w:val="none" w:sz="0" w:space="0" w:color="auto"/>
                                                    <w:bottom w:val="none" w:sz="0" w:space="0" w:color="auto"/>
                                                    <w:right w:val="none" w:sz="0" w:space="0" w:color="auto"/>
                                                  </w:divBdr>
                                                </w:div>
                                              </w:divsChild>
                                            </w:div>
                                            <w:div w:id="1172523912">
                                              <w:marLeft w:val="0"/>
                                              <w:marRight w:val="0"/>
                                              <w:marTop w:val="0"/>
                                              <w:marBottom w:val="0"/>
                                              <w:divBdr>
                                                <w:top w:val="single" w:sz="6" w:space="6" w:color="888888"/>
                                                <w:left w:val="none" w:sz="0" w:space="0" w:color="auto"/>
                                                <w:bottom w:val="single" w:sz="6" w:space="6" w:color="888888"/>
                                                <w:right w:val="none" w:sz="0" w:space="0" w:color="auto"/>
                                              </w:divBdr>
                                            </w:div>
                                          </w:divsChild>
                                        </w:div>
                                        <w:div w:id="1779638839">
                                          <w:marLeft w:val="0"/>
                                          <w:marRight w:val="0"/>
                                          <w:marTop w:val="0"/>
                                          <w:marBottom w:val="0"/>
                                          <w:divBdr>
                                            <w:top w:val="none" w:sz="0" w:space="0" w:color="auto"/>
                                            <w:left w:val="none" w:sz="0" w:space="0" w:color="auto"/>
                                            <w:bottom w:val="none" w:sz="0" w:space="0" w:color="auto"/>
                                            <w:right w:val="none" w:sz="0" w:space="0" w:color="auto"/>
                                          </w:divBdr>
                                          <w:divsChild>
                                            <w:div w:id="1113211757">
                                              <w:marLeft w:val="0"/>
                                              <w:marRight w:val="0"/>
                                              <w:marTop w:val="240"/>
                                              <w:marBottom w:val="240"/>
                                              <w:divBdr>
                                                <w:top w:val="none" w:sz="0" w:space="0" w:color="auto"/>
                                                <w:left w:val="none" w:sz="0" w:space="0" w:color="auto"/>
                                                <w:bottom w:val="none" w:sz="0" w:space="0" w:color="auto"/>
                                                <w:right w:val="none" w:sz="0" w:space="0" w:color="auto"/>
                                              </w:divBdr>
                                            </w:div>
                                            <w:div w:id="1384795708">
                                              <w:marLeft w:val="0"/>
                                              <w:marRight w:val="0"/>
                                              <w:marTop w:val="240"/>
                                              <w:marBottom w:val="240"/>
                                              <w:divBdr>
                                                <w:top w:val="none" w:sz="0" w:space="0" w:color="auto"/>
                                                <w:left w:val="none" w:sz="0" w:space="0" w:color="auto"/>
                                                <w:bottom w:val="none" w:sz="0" w:space="0" w:color="auto"/>
                                                <w:right w:val="none" w:sz="0" w:space="0" w:color="auto"/>
                                              </w:divBdr>
                                            </w:div>
                                            <w:div w:id="2134669300">
                                              <w:marLeft w:val="0"/>
                                              <w:marRight w:val="0"/>
                                              <w:marTop w:val="0"/>
                                              <w:marBottom w:val="0"/>
                                              <w:divBdr>
                                                <w:top w:val="none" w:sz="0" w:space="0" w:color="auto"/>
                                                <w:left w:val="none" w:sz="0" w:space="0" w:color="auto"/>
                                                <w:bottom w:val="none" w:sz="0" w:space="0" w:color="auto"/>
                                                <w:right w:val="none" w:sz="0" w:space="0" w:color="auto"/>
                                              </w:divBdr>
                                              <w:divsChild>
                                                <w:div w:id="49232016">
                                                  <w:marLeft w:val="0"/>
                                                  <w:marRight w:val="0"/>
                                                  <w:marTop w:val="0"/>
                                                  <w:marBottom w:val="0"/>
                                                  <w:divBdr>
                                                    <w:top w:val="none" w:sz="0" w:space="0" w:color="auto"/>
                                                    <w:left w:val="none" w:sz="0" w:space="0" w:color="auto"/>
                                                    <w:bottom w:val="none" w:sz="0" w:space="0" w:color="auto"/>
                                                    <w:right w:val="none" w:sz="0" w:space="0" w:color="auto"/>
                                                  </w:divBdr>
                                                  <w:divsChild>
                                                    <w:div w:id="1399328188">
                                                      <w:marLeft w:val="0"/>
                                                      <w:marRight w:val="0"/>
                                                      <w:marTop w:val="0"/>
                                                      <w:marBottom w:val="0"/>
                                                      <w:divBdr>
                                                        <w:top w:val="none" w:sz="0" w:space="0" w:color="auto"/>
                                                        <w:left w:val="none" w:sz="0" w:space="0" w:color="auto"/>
                                                        <w:bottom w:val="none" w:sz="0" w:space="0" w:color="auto"/>
                                                        <w:right w:val="none" w:sz="0" w:space="0" w:color="auto"/>
                                                      </w:divBdr>
                                                      <w:divsChild>
                                                        <w:div w:id="1430396670">
                                                          <w:marLeft w:val="0"/>
                                                          <w:marRight w:val="0"/>
                                                          <w:marTop w:val="240"/>
                                                          <w:marBottom w:val="0"/>
                                                          <w:divBdr>
                                                            <w:top w:val="none" w:sz="0" w:space="0" w:color="auto"/>
                                                            <w:left w:val="none" w:sz="0" w:space="0" w:color="auto"/>
                                                            <w:bottom w:val="none" w:sz="0" w:space="0" w:color="auto"/>
                                                            <w:right w:val="none" w:sz="0" w:space="0" w:color="auto"/>
                                                          </w:divBdr>
                                                          <w:divsChild>
                                                            <w:div w:id="1622305528">
                                                              <w:marLeft w:val="0"/>
                                                              <w:marRight w:val="0"/>
                                                              <w:marTop w:val="0"/>
                                                              <w:marBottom w:val="0"/>
                                                              <w:divBdr>
                                                                <w:top w:val="none" w:sz="0" w:space="0" w:color="auto"/>
                                                                <w:left w:val="none" w:sz="0" w:space="0" w:color="auto"/>
                                                                <w:bottom w:val="none" w:sz="0" w:space="0" w:color="auto"/>
                                                                <w:right w:val="none" w:sz="0" w:space="0" w:color="auto"/>
                                                              </w:divBdr>
                                                            </w:div>
                                                          </w:divsChild>
                                                        </w:div>
                                                        <w:div w:id="80377219">
                                                          <w:marLeft w:val="0"/>
                                                          <w:marRight w:val="0"/>
                                                          <w:marTop w:val="0"/>
                                                          <w:marBottom w:val="0"/>
                                                          <w:divBdr>
                                                            <w:top w:val="none" w:sz="0" w:space="0" w:color="auto"/>
                                                            <w:left w:val="none" w:sz="0" w:space="0" w:color="auto"/>
                                                            <w:bottom w:val="none" w:sz="0" w:space="0" w:color="auto"/>
                                                            <w:right w:val="none" w:sz="0" w:space="0" w:color="auto"/>
                                                          </w:divBdr>
                                                          <w:divsChild>
                                                            <w:div w:id="296574042">
                                                              <w:marLeft w:val="0"/>
                                                              <w:marRight w:val="0"/>
                                                              <w:marTop w:val="0"/>
                                                              <w:marBottom w:val="0"/>
                                                              <w:divBdr>
                                                                <w:top w:val="none" w:sz="0" w:space="0" w:color="auto"/>
                                                                <w:left w:val="none" w:sz="0" w:space="0" w:color="auto"/>
                                                                <w:bottom w:val="none" w:sz="0" w:space="0" w:color="auto"/>
                                                                <w:right w:val="none" w:sz="0" w:space="0" w:color="auto"/>
                                                              </w:divBdr>
                                                            </w:div>
                                                            <w:div w:id="2128698632">
                                                              <w:marLeft w:val="0"/>
                                                              <w:marRight w:val="0"/>
                                                              <w:marTop w:val="240"/>
                                                              <w:marBottom w:val="0"/>
                                                              <w:divBdr>
                                                                <w:top w:val="none" w:sz="0" w:space="0" w:color="auto"/>
                                                                <w:left w:val="none" w:sz="0" w:space="0" w:color="auto"/>
                                                                <w:bottom w:val="none" w:sz="0" w:space="0" w:color="auto"/>
                                                                <w:right w:val="none" w:sz="0" w:space="0" w:color="auto"/>
                                                              </w:divBdr>
                                                            </w:div>
                                                            <w:div w:id="1373337632">
                                                              <w:marLeft w:val="0"/>
                                                              <w:marRight w:val="0"/>
                                                              <w:marTop w:val="0"/>
                                                              <w:marBottom w:val="0"/>
                                                              <w:divBdr>
                                                                <w:top w:val="none" w:sz="0" w:space="0" w:color="auto"/>
                                                                <w:left w:val="none" w:sz="0" w:space="0" w:color="auto"/>
                                                                <w:bottom w:val="none" w:sz="0" w:space="0" w:color="auto"/>
                                                                <w:right w:val="none" w:sz="0" w:space="0" w:color="auto"/>
                                                              </w:divBdr>
                                                              <w:divsChild>
                                                                <w:div w:id="9865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064065">
                                              <w:marLeft w:val="0"/>
                                              <w:marRight w:val="0"/>
                                              <w:marTop w:val="0"/>
                                              <w:marBottom w:val="0"/>
                                              <w:divBdr>
                                                <w:top w:val="none" w:sz="0" w:space="0" w:color="auto"/>
                                                <w:left w:val="none" w:sz="0" w:space="0" w:color="auto"/>
                                                <w:bottom w:val="none" w:sz="0" w:space="0" w:color="auto"/>
                                                <w:right w:val="none" w:sz="0" w:space="0" w:color="auto"/>
                                              </w:divBdr>
                                            </w:div>
                                            <w:div w:id="1077727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97040129">
                              <w:marLeft w:val="0"/>
                              <w:marRight w:val="0"/>
                              <w:marTop w:val="0"/>
                              <w:marBottom w:val="0"/>
                              <w:divBdr>
                                <w:top w:val="none" w:sz="0" w:space="0" w:color="auto"/>
                                <w:left w:val="none" w:sz="0" w:space="0" w:color="auto"/>
                                <w:bottom w:val="none" w:sz="0" w:space="0" w:color="auto"/>
                                <w:right w:val="none" w:sz="0" w:space="0" w:color="auto"/>
                              </w:divBdr>
                              <w:divsChild>
                                <w:div w:id="150563301">
                                  <w:marLeft w:val="150"/>
                                  <w:marRight w:val="150"/>
                                  <w:marTop w:val="0"/>
                                  <w:marBottom w:val="0"/>
                                  <w:divBdr>
                                    <w:top w:val="none" w:sz="0" w:space="0" w:color="auto"/>
                                    <w:left w:val="none" w:sz="0" w:space="0" w:color="auto"/>
                                    <w:bottom w:val="none" w:sz="0" w:space="0" w:color="auto"/>
                                    <w:right w:val="none" w:sz="0" w:space="0" w:color="auto"/>
                                  </w:divBdr>
                                  <w:divsChild>
                                    <w:div w:id="1624919883">
                                      <w:marLeft w:val="0"/>
                                      <w:marRight w:val="0"/>
                                      <w:marTop w:val="0"/>
                                      <w:marBottom w:val="0"/>
                                      <w:divBdr>
                                        <w:top w:val="none" w:sz="0" w:space="0" w:color="auto"/>
                                        <w:left w:val="none" w:sz="0" w:space="0" w:color="auto"/>
                                        <w:bottom w:val="none" w:sz="0" w:space="0" w:color="auto"/>
                                        <w:right w:val="none" w:sz="0" w:space="0" w:color="auto"/>
                                      </w:divBdr>
                                      <w:divsChild>
                                        <w:div w:id="173928252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
                                          </w:divsChild>
                                        </w:div>
                                        <w:div w:id="20723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6944">
              <w:marLeft w:val="-13200"/>
              <w:marRight w:val="0"/>
              <w:marTop w:val="0"/>
              <w:marBottom w:val="0"/>
              <w:divBdr>
                <w:top w:val="none" w:sz="0" w:space="0" w:color="auto"/>
                <w:left w:val="none" w:sz="0" w:space="0" w:color="auto"/>
                <w:bottom w:val="none" w:sz="0" w:space="0" w:color="auto"/>
                <w:right w:val="none" w:sz="0" w:space="0" w:color="auto"/>
              </w:divBdr>
              <w:divsChild>
                <w:div w:id="2117209210">
                  <w:marLeft w:val="150"/>
                  <w:marRight w:val="150"/>
                  <w:marTop w:val="0"/>
                  <w:marBottom w:val="0"/>
                  <w:divBdr>
                    <w:top w:val="none" w:sz="0" w:space="0" w:color="auto"/>
                    <w:left w:val="none" w:sz="0" w:space="0" w:color="auto"/>
                    <w:bottom w:val="none" w:sz="0" w:space="0" w:color="auto"/>
                    <w:right w:val="none" w:sz="0" w:space="0" w:color="auto"/>
                  </w:divBdr>
                </w:div>
                <w:div w:id="1859466933">
                  <w:marLeft w:val="150"/>
                  <w:marRight w:val="150"/>
                  <w:marTop w:val="0"/>
                  <w:marBottom w:val="0"/>
                  <w:divBdr>
                    <w:top w:val="none" w:sz="0" w:space="0" w:color="auto"/>
                    <w:left w:val="none" w:sz="0" w:space="0" w:color="auto"/>
                    <w:bottom w:val="none" w:sz="0" w:space="0" w:color="auto"/>
                    <w:right w:val="none" w:sz="0" w:space="0" w:color="auto"/>
                  </w:divBdr>
                  <w:divsChild>
                    <w:div w:id="1718316997">
                      <w:marLeft w:val="0"/>
                      <w:marRight w:val="0"/>
                      <w:marTop w:val="0"/>
                      <w:marBottom w:val="0"/>
                      <w:divBdr>
                        <w:top w:val="none" w:sz="0" w:space="0" w:color="auto"/>
                        <w:left w:val="none" w:sz="0" w:space="0" w:color="auto"/>
                        <w:bottom w:val="none" w:sz="0" w:space="0" w:color="auto"/>
                        <w:right w:val="none" w:sz="0" w:space="0" w:color="auto"/>
                      </w:divBdr>
                      <w:divsChild>
                        <w:div w:id="1628851405">
                          <w:marLeft w:val="0"/>
                          <w:marRight w:val="0"/>
                          <w:marTop w:val="0"/>
                          <w:marBottom w:val="0"/>
                          <w:divBdr>
                            <w:top w:val="none" w:sz="0" w:space="0" w:color="auto"/>
                            <w:left w:val="none" w:sz="0" w:space="0" w:color="auto"/>
                            <w:bottom w:val="none" w:sz="0" w:space="0" w:color="auto"/>
                            <w:right w:val="none" w:sz="0" w:space="0" w:color="auto"/>
                          </w:divBdr>
                          <w:divsChild>
                            <w:div w:id="1950551887">
                              <w:marLeft w:val="0"/>
                              <w:marRight w:val="0"/>
                              <w:marTop w:val="0"/>
                              <w:marBottom w:val="0"/>
                              <w:divBdr>
                                <w:top w:val="none" w:sz="0" w:space="0" w:color="auto"/>
                                <w:left w:val="none" w:sz="0" w:space="0" w:color="auto"/>
                                <w:bottom w:val="none" w:sz="0" w:space="0" w:color="auto"/>
                                <w:right w:val="none" w:sz="0" w:space="0" w:color="auto"/>
                              </w:divBdr>
                              <w:divsChild>
                                <w:div w:id="848913806">
                                  <w:marLeft w:val="0"/>
                                  <w:marRight w:val="0"/>
                                  <w:marTop w:val="120"/>
                                  <w:marBottom w:val="120"/>
                                  <w:divBdr>
                                    <w:top w:val="none" w:sz="0" w:space="0" w:color="auto"/>
                                    <w:left w:val="none" w:sz="0" w:space="0" w:color="auto"/>
                                    <w:bottom w:val="none" w:sz="0" w:space="0" w:color="auto"/>
                                    <w:right w:val="none" w:sz="0" w:space="0" w:color="auto"/>
                                  </w:divBdr>
                                  <w:divsChild>
                                    <w:div w:id="792553844">
                                      <w:marLeft w:val="0"/>
                                      <w:marRight w:val="0"/>
                                      <w:marTop w:val="120"/>
                                      <w:marBottom w:val="120"/>
                                      <w:divBdr>
                                        <w:top w:val="none" w:sz="0" w:space="0" w:color="auto"/>
                                        <w:left w:val="none" w:sz="0" w:space="0" w:color="auto"/>
                                        <w:bottom w:val="none" w:sz="0" w:space="0" w:color="auto"/>
                                        <w:right w:val="none" w:sz="0" w:space="0" w:color="auto"/>
                                      </w:divBdr>
                                    </w:div>
                                  </w:divsChild>
                                </w:div>
                                <w:div w:id="1788768182">
                                  <w:marLeft w:val="0"/>
                                  <w:marRight w:val="0"/>
                                  <w:marTop w:val="120"/>
                                  <w:marBottom w:val="120"/>
                                  <w:divBdr>
                                    <w:top w:val="none" w:sz="0" w:space="0" w:color="auto"/>
                                    <w:left w:val="none" w:sz="0" w:space="0" w:color="auto"/>
                                    <w:bottom w:val="none" w:sz="0" w:space="0" w:color="auto"/>
                                    <w:right w:val="none" w:sz="0" w:space="0" w:color="auto"/>
                                  </w:divBdr>
                                  <w:divsChild>
                                    <w:div w:id="581376001">
                                      <w:marLeft w:val="0"/>
                                      <w:marRight w:val="0"/>
                                      <w:marTop w:val="120"/>
                                      <w:marBottom w:val="120"/>
                                      <w:divBdr>
                                        <w:top w:val="none" w:sz="0" w:space="0" w:color="auto"/>
                                        <w:left w:val="none" w:sz="0" w:space="0" w:color="auto"/>
                                        <w:bottom w:val="none" w:sz="0" w:space="0" w:color="auto"/>
                                        <w:right w:val="none" w:sz="0" w:space="0" w:color="auto"/>
                                      </w:divBdr>
                                    </w:div>
                                  </w:divsChild>
                                </w:div>
                                <w:div w:id="829325145">
                                  <w:marLeft w:val="0"/>
                                  <w:marRight w:val="0"/>
                                  <w:marTop w:val="120"/>
                                  <w:marBottom w:val="120"/>
                                  <w:divBdr>
                                    <w:top w:val="none" w:sz="0" w:space="0" w:color="auto"/>
                                    <w:left w:val="none" w:sz="0" w:space="0" w:color="auto"/>
                                    <w:bottom w:val="none" w:sz="0" w:space="0" w:color="auto"/>
                                    <w:right w:val="none" w:sz="0" w:space="0" w:color="auto"/>
                                  </w:divBdr>
                                  <w:divsChild>
                                    <w:div w:id="1362128815">
                                      <w:marLeft w:val="0"/>
                                      <w:marRight w:val="0"/>
                                      <w:marTop w:val="120"/>
                                      <w:marBottom w:val="120"/>
                                      <w:divBdr>
                                        <w:top w:val="none" w:sz="0" w:space="0" w:color="auto"/>
                                        <w:left w:val="none" w:sz="0" w:space="0" w:color="auto"/>
                                        <w:bottom w:val="none" w:sz="0" w:space="0" w:color="auto"/>
                                        <w:right w:val="none" w:sz="0" w:space="0" w:color="auto"/>
                                      </w:divBdr>
                                    </w:div>
                                  </w:divsChild>
                                </w:div>
                                <w:div w:id="1358579605">
                                  <w:marLeft w:val="0"/>
                                  <w:marRight w:val="0"/>
                                  <w:marTop w:val="120"/>
                                  <w:marBottom w:val="120"/>
                                  <w:divBdr>
                                    <w:top w:val="none" w:sz="0" w:space="0" w:color="auto"/>
                                    <w:left w:val="none" w:sz="0" w:space="0" w:color="auto"/>
                                    <w:bottom w:val="none" w:sz="0" w:space="0" w:color="auto"/>
                                    <w:right w:val="none" w:sz="0" w:space="0" w:color="auto"/>
                                  </w:divBdr>
                                  <w:divsChild>
                                    <w:div w:id="831221213">
                                      <w:marLeft w:val="0"/>
                                      <w:marRight w:val="0"/>
                                      <w:marTop w:val="120"/>
                                      <w:marBottom w:val="120"/>
                                      <w:divBdr>
                                        <w:top w:val="none" w:sz="0" w:space="0" w:color="auto"/>
                                        <w:left w:val="none" w:sz="0" w:space="0" w:color="auto"/>
                                        <w:bottom w:val="none" w:sz="0" w:space="0" w:color="auto"/>
                                        <w:right w:val="none" w:sz="0" w:space="0" w:color="auto"/>
                                      </w:divBdr>
                                    </w:div>
                                  </w:divsChild>
                                </w:div>
                                <w:div w:id="777139570">
                                  <w:marLeft w:val="0"/>
                                  <w:marRight w:val="0"/>
                                  <w:marTop w:val="120"/>
                                  <w:marBottom w:val="120"/>
                                  <w:divBdr>
                                    <w:top w:val="none" w:sz="0" w:space="0" w:color="auto"/>
                                    <w:left w:val="none" w:sz="0" w:space="0" w:color="auto"/>
                                    <w:bottom w:val="none" w:sz="0" w:space="0" w:color="auto"/>
                                    <w:right w:val="none" w:sz="0" w:space="0" w:color="auto"/>
                                  </w:divBdr>
                                  <w:divsChild>
                                    <w:div w:id="109713874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77943170">
                  <w:marLeft w:val="150"/>
                  <w:marRight w:val="150"/>
                  <w:marTop w:val="0"/>
                  <w:marBottom w:val="0"/>
                  <w:divBdr>
                    <w:top w:val="none" w:sz="0" w:space="0" w:color="auto"/>
                    <w:left w:val="none" w:sz="0" w:space="0" w:color="auto"/>
                    <w:bottom w:val="none" w:sz="0" w:space="0" w:color="auto"/>
                    <w:right w:val="none" w:sz="0" w:space="0" w:color="auto"/>
                  </w:divBdr>
                  <w:divsChild>
                    <w:div w:id="77677167">
                      <w:marLeft w:val="0"/>
                      <w:marRight w:val="0"/>
                      <w:marTop w:val="0"/>
                      <w:marBottom w:val="0"/>
                      <w:divBdr>
                        <w:top w:val="none" w:sz="0" w:space="0" w:color="auto"/>
                        <w:left w:val="none" w:sz="0" w:space="0" w:color="auto"/>
                        <w:bottom w:val="none" w:sz="0" w:space="0" w:color="auto"/>
                        <w:right w:val="none" w:sz="0" w:space="0" w:color="auto"/>
                      </w:divBdr>
                      <w:divsChild>
                        <w:div w:id="1140221083">
                          <w:marLeft w:val="0"/>
                          <w:marRight w:val="0"/>
                          <w:marTop w:val="0"/>
                          <w:marBottom w:val="0"/>
                          <w:divBdr>
                            <w:top w:val="none" w:sz="0" w:space="0" w:color="auto"/>
                            <w:left w:val="none" w:sz="0" w:space="0" w:color="auto"/>
                            <w:bottom w:val="none" w:sz="0" w:space="0" w:color="auto"/>
                            <w:right w:val="none" w:sz="0" w:space="0" w:color="auto"/>
                          </w:divBdr>
                          <w:divsChild>
                            <w:div w:id="1430924650">
                              <w:marLeft w:val="0"/>
                              <w:marRight w:val="0"/>
                              <w:marTop w:val="0"/>
                              <w:marBottom w:val="0"/>
                              <w:divBdr>
                                <w:top w:val="none" w:sz="0" w:space="0" w:color="auto"/>
                                <w:left w:val="none" w:sz="0" w:space="0" w:color="auto"/>
                                <w:bottom w:val="none" w:sz="0" w:space="0" w:color="auto"/>
                                <w:right w:val="none" w:sz="0" w:space="0" w:color="auto"/>
                              </w:divBdr>
                              <w:divsChild>
                                <w:div w:id="1384014970">
                                  <w:marLeft w:val="0"/>
                                  <w:marRight w:val="0"/>
                                  <w:marTop w:val="60"/>
                                  <w:marBottom w:val="120"/>
                                  <w:divBdr>
                                    <w:top w:val="none" w:sz="0" w:space="0" w:color="auto"/>
                                    <w:left w:val="none" w:sz="0" w:space="0" w:color="auto"/>
                                    <w:bottom w:val="none" w:sz="0" w:space="0" w:color="auto"/>
                                    <w:right w:val="none" w:sz="0" w:space="0" w:color="auto"/>
                                  </w:divBdr>
                                </w:div>
                                <w:div w:id="1527907924">
                                  <w:marLeft w:val="0"/>
                                  <w:marRight w:val="0"/>
                                  <w:marTop w:val="240"/>
                                  <w:marBottom w:val="240"/>
                                  <w:divBdr>
                                    <w:top w:val="none" w:sz="0" w:space="0" w:color="auto"/>
                                    <w:left w:val="none" w:sz="0" w:space="0" w:color="auto"/>
                                    <w:bottom w:val="none" w:sz="0" w:space="0" w:color="auto"/>
                                    <w:right w:val="none" w:sz="0" w:space="0" w:color="auto"/>
                                  </w:divBdr>
                                  <w:divsChild>
                                    <w:div w:id="64961462">
                                      <w:marLeft w:val="0"/>
                                      <w:marRight w:val="0"/>
                                      <w:marTop w:val="0"/>
                                      <w:marBottom w:val="0"/>
                                      <w:divBdr>
                                        <w:top w:val="none" w:sz="0" w:space="0" w:color="auto"/>
                                        <w:left w:val="none" w:sz="0" w:space="0" w:color="auto"/>
                                        <w:bottom w:val="none" w:sz="0" w:space="0" w:color="auto"/>
                                        <w:right w:val="none" w:sz="0" w:space="0" w:color="auto"/>
                                      </w:divBdr>
                                      <w:divsChild>
                                        <w:div w:id="920718534">
                                          <w:marLeft w:val="0"/>
                                          <w:marRight w:val="0"/>
                                          <w:marTop w:val="96"/>
                                          <w:marBottom w:val="96"/>
                                          <w:divBdr>
                                            <w:top w:val="none" w:sz="0" w:space="0" w:color="auto"/>
                                            <w:left w:val="none" w:sz="0" w:space="0" w:color="auto"/>
                                            <w:bottom w:val="none" w:sz="0" w:space="0" w:color="auto"/>
                                            <w:right w:val="none" w:sz="0" w:space="0" w:color="auto"/>
                                          </w:divBdr>
                                        </w:div>
                                        <w:div w:id="637875499">
                                          <w:marLeft w:val="0"/>
                                          <w:marRight w:val="0"/>
                                          <w:marTop w:val="96"/>
                                          <w:marBottom w:val="96"/>
                                          <w:divBdr>
                                            <w:top w:val="none" w:sz="0" w:space="0" w:color="auto"/>
                                            <w:left w:val="none" w:sz="0" w:space="0" w:color="auto"/>
                                            <w:bottom w:val="none" w:sz="0" w:space="0" w:color="auto"/>
                                            <w:right w:val="none" w:sz="0" w:space="0" w:color="auto"/>
                                          </w:divBdr>
                                        </w:div>
                                        <w:div w:id="1454330573">
                                          <w:marLeft w:val="0"/>
                                          <w:marRight w:val="0"/>
                                          <w:marTop w:val="96"/>
                                          <w:marBottom w:val="96"/>
                                          <w:divBdr>
                                            <w:top w:val="none" w:sz="0" w:space="0" w:color="auto"/>
                                            <w:left w:val="none" w:sz="0" w:space="0" w:color="auto"/>
                                            <w:bottom w:val="none" w:sz="0" w:space="0" w:color="auto"/>
                                            <w:right w:val="none" w:sz="0" w:space="0" w:color="auto"/>
                                          </w:divBdr>
                                        </w:div>
                                        <w:div w:id="884215354">
                                          <w:marLeft w:val="0"/>
                                          <w:marRight w:val="0"/>
                                          <w:marTop w:val="96"/>
                                          <w:marBottom w:val="96"/>
                                          <w:divBdr>
                                            <w:top w:val="none" w:sz="0" w:space="0" w:color="auto"/>
                                            <w:left w:val="none" w:sz="0" w:space="0" w:color="auto"/>
                                            <w:bottom w:val="none" w:sz="0" w:space="0" w:color="auto"/>
                                            <w:right w:val="none" w:sz="0" w:space="0" w:color="auto"/>
                                          </w:divBdr>
                                        </w:div>
                                        <w:div w:id="1695351076">
                                          <w:marLeft w:val="0"/>
                                          <w:marRight w:val="0"/>
                                          <w:marTop w:val="96"/>
                                          <w:marBottom w:val="96"/>
                                          <w:divBdr>
                                            <w:top w:val="none" w:sz="0" w:space="0" w:color="auto"/>
                                            <w:left w:val="none" w:sz="0" w:space="0" w:color="auto"/>
                                            <w:bottom w:val="none" w:sz="0" w:space="0" w:color="auto"/>
                                            <w:right w:val="none" w:sz="0" w:space="0" w:color="auto"/>
                                          </w:divBdr>
                                        </w:div>
                                        <w:div w:id="1163738683">
                                          <w:marLeft w:val="0"/>
                                          <w:marRight w:val="0"/>
                                          <w:marTop w:val="96"/>
                                          <w:marBottom w:val="96"/>
                                          <w:divBdr>
                                            <w:top w:val="none" w:sz="0" w:space="0" w:color="auto"/>
                                            <w:left w:val="none" w:sz="0" w:space="0" w:color="auto"/>
                                            <w:bottom w:val="none" w:sz="0" w:space="0" w:color="auto"/>
                                            <w:right w:val="none" w:sz="0" w:space="0" w:color="auto"/>
                                          </w:divBdr>
                                        </w:div>
                                        <w:div w:id="2034770298">
                                          <w:marLeft w:val="0"/>
                                          <w:marRight w:val="0"/>
                                          <w:marTop w:val="96"/>
                                          <w:marBottom w:val="96"/>
                                          <w:divBdr>
                                            <w:top w:val="none" w:sz="0" w:space="0" w:color="auto"/>
                                            <w:left w:val="none" w:sz="0" w:space="0" w:color="auto"/>
                                            <w:bottom w:val="none" w:sz="0" w:space="0" w:color="auto"/>
                                            <w:right w:val="none" w:sz="0" w:space="0" w:color="auto"/>
                                          </w:divBdr>
                                        </w:div>
                                        <w:div w:id="1570656961">
                                          <w:marLeft w:val="0"/>
                                          <w:marRight w:val="0"/>
                                          <w:marTop w:val="96"/>
                                          <w:marBottom w:val="96"/>
                                          <w:divBdr>
                                            <w:top w:val="none" w:sz="0" w:space="0" w:color="auto"/>
                                            <w:left w:val="none" w:sz="0" w:space="0" w:color="auto"/>
                                            <w:bottom w:val="none" w:sz="0" w:space="0" w:color="auto"/>
                                            <w:right w:val="none" w:sz="0" w:space="0" w:color="auto"/>
                                          </w:divBdr>
                                        </w:div>
                                        <w:div w:id="1201742447">
                                          <w:marLeft w:val="0"/>
                                          <w:marRight w:val="0"/>
                                          <w:marTop w:val="96"/>
                                          <w:marBottom w:val="96"/>
                                          <w:divBdr>
                                            <w:top w:val="none" w:sz="0" w:space="0" w:color="auto"/>
                                            <w:left w:val="none" w:sz="0" w:space="0" w:color="auto"/>
                                            <w:bottom w:val="none" w:sz="0" w:space="0" w:color="auto"/>
                                            <w:right w:val="none" w:sz="0" w:space="0" w:color="auto"/>
                                          </w:divBdr>
                                        </w:div>
                                        <w:div w:id="78410286">
                                          <w:marLeft w:val="0"/>
                                          <w:marRight w:val="0"/>
                                          <w:marTop w:val="96"/>
                                          <w:marBottom w:val="96"/>
                                          <w:divBdr>
                                            <w:top w:val="none" w:sz="0" w:space="0" w:color="auto"/>
                                            <w:left w:val="none" w:sz="0" w:space="0" w:color="auto"/>
                                            <w:bottom w:val="none" w:sz="0" w:space="0" w:color="auto"/>
                                            <w:right w:val="none" w:sz="0" w:space="0" w:color="auto"/>
                                          </w:divBdr>
                                        </w:div>
                                        <w:div w:id="186424222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4799">
                  <w:marLeft w:val="150"/>
                  <w:marRight w:val="150"/>
                  <w:marTop w:val="0"/>
                  <w:marBottom w:val="0"/>
                  <w:divBdr>
                    <w:top w:val="none" w:sz="0" w:space="0" w:color="auto"/>
                    <w:left w:val="none" w:sz="0" w:space="0" w:color="auto"/>
                    <w:bottom w:val="none" w:sz="0" w:space="0" w:color="auto"/>
                    <w:right w:val="none" w:sz="0" w:space="0" w:color="auto"/>
                  </w:divBdr>
                  <w:divsChild>
                    <w:div w:id="1248922579">
                      <w:marLeft w:val="0"/>
                      <w:marRight w:val="0"/>
                      <w:marTop w:val="0"/>
                      <w:marBottom w:val="0"/>
                      <w:divBdr>
                        <w:top w:val="none" w:sz="0" w:space="0" w:color="auto"/>
                        <w:left w:val="none" w:sz="0" w:space="0" w:color="auto"/>
                        <w:bottom w:val="none" w:sz="0" w:space="0" w:color="auto"/>
                        <w:right w:val="none" w:sz="0" w:space="0" w:color="auto"/>
                      </w:divBdr>
                      <w:divsChild>
                        <w:div w:id="1368720223">
                          <w:marLeft w:val="0"/>
                          <w:marRight w:val="0"/>
                          <w:marTop w:val="0"/>
                          <w:marBottom w:val="0"/>
                          <w:divBdr>
                            <w:top w:val="none" w:sz="0" w:space="0" w:color="auto"/>
                            <w:left w:val="none" w:sz="0" w:space="0" w:color="auto"/>
                            <w:bottom w:val="none" w:sz="0" w:space="0" w:color="auto"/>
                            <w:right w:val="none" w:sz="0" w:space="0" w:color="auto"/>
                          </w:divBdr>
                          <w:divsChild>
                            <w:div w:id="1547138432">
                              <w:marLeft w:val="0"/>
                              <w:marRight w:val="0"/>
                              <w:marTop w:val="0"/>
                              <w:marBottom w:val="0"/>
                              <w:divBdr>
                                <w:top w:val="none" w:sz="0" w:space="0" w:color="auto"/>
                                <w:left w:val="none" w:sz="0" w:space="0" w:color="auto"/>
                                <w:bottom w:val="none" w:sz="0" w:space="0" w:color="auto"/>
                                <w:right w:val="none" w:sz="0" w:space="0" w:color="auto"/>
                              </w:divBdr>
                              <w:divsChild>
                                <w:div w:id="2054040538">
                                  <w:marLeft w:val="0"/>
                                  <w:marRight w:val="0"/>
                                  <w:marTop w:val="120"/>
                                  <w:marBottom w:val="120"/>
                                  <w:divBdr>
                                    <w:top w:val="none" w:sz="0" w:space="0" w:color="auto"/>
                                    <w:left w:val="none" w:sz="0" w:space="0" w:color="auto"/>
                                    <w:bottom w:val="none" w:sz="0" w:space="0" w:color="auto"/>
                                    <w:right w:val="none" w:sz="0" w:space="0" w:color="auto"/>
                                  </w:divBdr>
                                  <w:divsChild>
                                    <w:div w:id="132751689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79142">
          <w:marLeft w:val="0"/>
          <w:marRight w:val="0"/>
          <w:marTop w:val="0"/>
          <w:marBottom w:val="0"/>
          <w:divBdr>
            <w:top w:val="none" w:sz="0" w:space="0" w:color="auto"/>
            <w:left w:val="none" w:sz="0" w:space="0" w:color="auto"/>
            <w:bottom w:val="none" w:sz="0" w:space="0" w:color="auto"/>
            <w:right w:val="none" w:sz="0" w:space="0" w:color="auto"/>
          </w:divBdr>
          <w:divsChild>
            <w:div w:id="1162307996">
              <w:marLeft w:val="0"/>
              <w:marRight w:val="0"/>
              <w:marTop w:val="0"/>
              <w:marBottom w:val="0"/>
              <w:divBdr>
                <w:top w:val="none" w:sz="0" w:space="0" w:color="auto"/>
                <w:left w:val="none" w:sz="0" w:space="0" w:color="auto"/>
                <w:bottom w:val="none" w:sz="0" w:space="0" w:color="auto"/>
                <w:right w:val="none" w:sz="0" w:space="0" w:color="auto"/>
              </w:divBdr>
              <w:divsChild>
                <w:div w:id="2084908344">
                  <w:marLeft w:val="150"/>
                  <w:marRight w:val="150"/>
                  <w:marTop w:val="0"/>
                  <w:marBottom w:val="0"/>
                  <w:divBdr>
                    <w:top w:val="none" w:sz="0" w:space="0" w:color="auto"/>
                    <w:left w:val="none" w:sz="0" w:space="0" w:color="auto"/>
                    <w:bottom w:val="none" w:sz="0" w:space="0" w:color="auto"/>
                    <w:right w:val="none" w:sz="0" w:space="0" w:color="auto"/>
                  </w:divBdr>
                  <w:divsChild>
                    <w:div w:id="455874565">
                      <w:marLeft w:val="0"/>
                      <w:marRight w:val="0"/>
                      <w:marTop w:val="0"/>
                      <w:marBottom w:val="0"/>
                      <w:divBdr>
                        <w:top w:val="none" w:sz="0" w:space="0" w:color="auto"/>
                        <w:left w:val="none" w:sz="0" w:space="0" w:color="auto"/>
                        <w:bottom w:val="none" w:sz="0" w:space="0" w:color="auto"/>
                        <w:right w:val="none" w:sz="0" w:space="0" w:color="auto"/>
                      </w:divBdr>
                      <w:divsChild>
                        <w:div w:id="432896366">
                          <w:marLeft w:val="0"/>
                          <w:marRight w:val="0"/>
                          <w:marTop w:val="0"/>
                          <w:marBottom w:val="0"/>
                          <w:divBdr>
                            <w:top w:val="none" w:sz="0" w:space="0" w:color="auto"/>
                            <w:left w:val="none" w:sz="0" w:space="0" w:color="auto"/>
                            <w:bottom w:val="none" w:sz="0" w:space="0" w:color="auto"/>
                            <w:right w:val="none" w:sz="0" w:space="0" w:color="auto"/>
                          </w:divBdr>
                          <w:divsChild>
                            <w:div w:id="2302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spb.com/node/3053/results" TargetMode="External"/><Relationship Id="rId5" Type="http://schemas.openxmlformats.org/officeDocument/2006/relationships/hyperlink" Target="http://www.eduspb.com/pol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2927</Words>
  <Characters>16687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2016-11-06T03:22:00Z</dcterms:created>
  <dcterms:modified xsi:type="dcterms:W3CDTF">2016-11-06T19:39:00Z</dcterms:modified>
</cp:coreProperties>
</file>